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pPr w:leftFromText="141" w:rightFromText="141" w:vertAnchor="page" w:horzAnchor="page" w:tblpX="5120" w:tblpY="796"/>
        <w:tblW w:w="56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87"/>
        <w:gridCol w:w="283"/>
      </w:tblGrid>
      <w:tr w14:paraId="099AA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87" w:type="dxa"/>
          </w:tcPr>
          <w:p w14:paraId="2BD2B47B">
            <w:pPr>
              <w:jc w:val="right"/>
              <w:rPr>
                <w:rFonts w:ascii="Arial" w:hAnsi="Arial" w:cs="Arial"/>
                <w:b/>
                <w:bCs/>
                <w:sz w:val="36"/>
                <w:szCs w:val="36"/>
              </w:rPr>
            </w:pPr>
            <w:r>
              <w:rPr>
                <w:rFonts w:ascii="Arial" w:hAnsi="Arial" w:cs="Arial"/>
                <w:b/>
                <w:bCs/>
                <w:sz w:val="36"/>
                <w:szCs w:val="36"/>
              </w:rPr>
              <w:t>GRADIVA</w:t>
            </w:r>
          </w:p>
          <w:p w14:paraId="4D629C0A">
            <w:pPr>
              <w:jc w:val="right"/>
              <w:rPr>
                <w:rFonts w:ascii="Arial" w:hAnsi="Arial" w:cs="Arial"/>
                <w:b/>
                <w:bCs/>
                <w:sz w:val="22"/>
                <w:szCs w:val="22"/>
              </w:rPr>
            </w:pPr>
            <w:r>
              <w:rPr>
                <w:rFonts w:ascii="Arial" w:hAnsi="Arial" w:cs="Arial"/>
                <w:b/>
                <w:bCs/>
                <w:sz w:val="22"/>
                <w:szCs w:val="22"/>
              </w:rPr>
              <w:t xml:space="preserve">Asociación de Psicoanálisis Aplicado </w:t>
            </w:r>
          </w:p>
          <w:p w14:paraId="5B08FECD">
            <w:pPr>
              <w:rPr>
                <w:rFonts w:ascii="Arial" w:hAnsi="Arial" w:cs="Arial"/>
                <w:sz w:val="18"/>
                <w:szCs w:val="18"/>
              </w:rPr>
            </w:pPr>
          </w:p>
          <w:p w14:paraId="14C05D9D">
            <w:pPr>
              <w:jc w:val="right"/>
              <w:rPr>
                <w:rFonts w:ascii="Arial" w:hAnsi="Arial" w:cs="Arial"/>
                <w:sz w:val="18"/>
                <w:szCs w:val="18"/>
              </w:rPr>
            </w:pPr>
            <w:r>
              <w:rPr>
                <w:rFonts w:ascii="Arial" w:hAnsi="Arial" w:cs="Arial"/>
                <w:color w:val="808080" w:themeColor="text1" w:themeTint="80"/>
                <w:sz w:val="18"/>
                <w:szCs w:val="18"/>
                <w14:textFill>
                  <w14:solidFill>
                    <w14:schemeClr w14:val="tx1">
                      <w14:lumMod w14:val="50000"/>
                      <w14:lumOff w14:val="50000"/>
                    </w14:schemeClr>
                  </w14:solidFill>
                </w14:textFill>
              </w:rPr>
              <w:t>Miembro de la Asociación Española de Psicoterapeutas - FEAP</w:t>
            </w:r>
          </w:p>
        </w:tc>
        <w:tc>
          <w:tcPr>
            <w:tcW w:w="283" w:type="dxa"/>
          </w:tcPr>
          <w:p w14:paraId="32D3FCEC">
            <w:pPr>
              <w:rPr>
                <w:rFonts w:ascii="Arial" w:hAnsi="Arial" w:cs="Arial"/>
                <w:b/>
                <w:bCs/>
                <w:sz w:val="28"/>
                <w:szCs w:val="28"/>
              </w:rPr>
            </w:pPr>
          </w:p>
        </w:tc>
      </w:tr>
    </w:tbl>
    <w:p w14:paraId="506A5C02">
      <w:pPr>
        <w:rPr>
          <w:rFonts w:hint="default" w:ascii="Arial" w:hAnsi="Arial" w:cs="Arial"/>
          <w:b/>
          <w:bCs/>
          <w:sz w:val="32"/>
          <w:szCs w:val="32"/>
          <w:lang w:val="es-ES"/>
        </w:rPr>
      </w:pPr>
      <w:r>
        <w:rPr>
          <w:b/>
          <w:sz w:val="32"/>
          <w:szCs w:val="32"/>
        </w:rPr>
        <w:pict>
          <v:shape id="_x0000_s1036" o:spid="_x0000_s1036" o:spt="75" type="#_x0000_t75" style="position:absolute;left:0pt;margin-left:492.95pt;margin-top:-11.55pt;height:68.5pt;width:30.75pt;mso-position-horizontal-relative:margin;mso-position-vertical-relative:margin;z-index:-251656192;mso-width-relative:page;mso-height-relative:page;" o:ole="t" filled="f" o:preferrelative="t" stroked="f" coordsize="21600,21600" o:allowoverlap="f">
            <v:path/>
            <v:fill on="f" focussize="0,0"/>
            <v:stroke on="f" joinstyle="miter"/>
            <v:imagedata r:id="rId7" o:title=""/>
            <o:lock v:ext="edit" aspectratio="t"/>
          </v:shape>
          <o:OLEObject Type="Embed" ProgID="PBrush" ShapeID="_x0000_s1036" DrawAspect="Content" ObjectID="_1468075725" r:id="rId6">
            <o:LockedField>false</o:LockedField>
          </o:OLEObject>
        </w:pict>
      </w:r>
      <w:r>
        <w:rPr>
          <w:rFonts w:ascii="Arial" w:hAnsi="Arial" w:cs="Arial"/>
          <w:b/>
          <w:bCs/>
          <w:sz w:val="32"/>
          <w:szCs w:val="32"/>
        </w:rPr>
        <w:t>SOLICITUD DE IN</w:t>
      </w:r>
      <w:r>
        <w:rPr>
          <w:rFonts w:hint="default" w:ascii="Arial" w:hAnsi="Arial" w:cs="Arial"/>
          <w:b/>
          <w:bCs/>
          <w:sz w:val="32"/>
          <w:szCs w:val="32"/>
          <w:lang w:val="es-ES"/>
        </w:rPr>
        <w:t>SCRIPCIÓN CURSO DE ESPECIALIZACIÓN EN PSICOTERAPIA PSICODINÁMICA (Y CLASES INDIVIDUALES)</w:t>
      </w:r>
    </w:p>
    <w:p w14:paraId="310E6A42">
      <w:pPr>
        <w:rPr>
          <w:rFonts w:ascii="Arial" w:hAnsi="Arial" w:cs="Arial"/>
          <w:b/>
        </w:rPr>
      </w:pPr>
    </w:p>
    <w:p w14:paraId="188BF2A1">
      <w:pPr>
        <w:rPr>
          <w:rFonts w:ascii="Arial" w:hAnsi="Arial" w:cs="Arial"/>
          <w:b/>
          <w:sz w:val="16"/>
          <w:szCs w:val="16"/>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74295</wp:posOffset>
                </wp:positionV>
                <wp:extent cx="6648450" cy="190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66484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85pt;margin-top:5.85pt;height:1.5pt;width:523.5pt;z-index:251659264;mso-width-relative:page;mso-height-relative:page;" filled="f" stroked="t" coordsize="21600,21600" o:gfxdata="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M8+tZtQAAAAIAQAADwAAAAAAAAABACAAAAAiAAAAZHJzL2Rvd25yZXYu&#10;eG1sUEsBAhQAFAAAAAgAh07iQJhpgsTGAQAAnQMAAA4AAAAAAAAAAQAgAAAAIwEAAGRycy9lMm9E&#10;b2MueG1sUEsFBgAAAAAGAAYAWQEAAFsFAAAAAA==&#10;">
                <v:fill on="f" focussize="0,0"/>
                <v:stroke color="#000000 [3213]" joinstyle="round"/>
                <v:imagedata o:title=""/>
                <o:lock v:ext="edit" aspectratio="f"/>
              </v:line>
            </w:pict>
          </mc:Fallback>
        </mc:AlternateContent>
      </w:r>
    </w:p>
    <w:p w14:paraId="7D981752">
      <w:pPr>
        <w:ind w:left="142"/>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 xml:space="preserve">  </w:t>
      </w:r>
    </w:p>
    <w:tbl>
      <w:tblPr>
        <w:tblStyle w:val="11"/>
        <w:tblW w:w="0" w:type="auto"/>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8476"/>
      </w:tblGrid>
      <w:tr w14:paraId="14AD6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0E3F2C48">
            <w:pPr>
              <w:rPr>
                <w:rFonts w:ascii="Arial" w:hAnsi="Arial" w:cs="Arial"/>
                <w:bCs/>
                <w:sz w:val="16"/>
                <w:szCs w:val="16"/>
              </w:rPr>
            </w:pPr>
            <w:r>
              <w:rPr>
                <w:rFonts w:ascii="Arial" w:hAnsi="Arial" w:cs="Arial"/>
                <w:bCs/>
                <w:sz w:val="16"/>
                <w:szCs w:val="16"/>
              </w:rPr>
              <w:t>Apellidos y Nombre</w:t>
            </w:r>
          </w:p>
        </w:tc>
        <w:tc>
          <w:tcPr>
            <w:tcW w:w="8476" w:type="dxa"/>
          </w:tcPr>
          <w:p w14:paraId="28926EB2">
            <w:pPr>
              <w:rPr>
                <w:rFonts w:ascii="Arial" w:hAnsi="Arial" w:cs="Arial"/>
                <w:b/>
                <w:sz w:val="22"/>
                <w:szCs w:val="22"/>
              </w:rPr>
            </w:pPr>
          </w:p>
        </w:tc>
      </w:tr>
    </w:tbl>
    <w:p w14:paraId="7A96F5C2">
      <w:pPr>
        <w:ind w:left="142"/>
        <w:rPr>
          <w:rFonts w:ascii="Arial" w:hAnsi="Arial" w:cs="Arial"/>
          <w:b/>
          <w:sz w:val="16"/>
          <w:szCs w:val="16"/>
        </w:rPr>
      </w:pPr>
    </w:p>
    <w:tbl>
      <w:tblPr>
        <w:tblStyle w:val="11"/>
        <w:tblW w:w="0" w:type="auto"/>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3969"/>
        <w:gridCol w:w="1134"/>
        <w:gridCol w:w="3373"/>
      </w:tblGrid>
      <w:tr w14:paraId="29F1A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28E02B1D">
            <w:pPr>
              <w:rPr>
                <w:rFonts w:ascii="Arial" w:hAnsi="Arial" w:cs="Arial"/>
                <w:bCs/>
                <w:sz w:val="16"/>
                <w:szCs w:val="16"/>
              </w:rPr>
            </w:pPr>
            <w:r>
              <w:rPr>
                <w:rFonts w:ascii="Arial" w:hAnsi="Arial" w:cs="Arial"/>
                <w:bCs/>
                <w:sz w:val="16"/>
                <w:szCs w:val="16"/>
              </w:rPr>
              <w:t>Profesión</w:t>
            </w:r>
          </w:p>
        </w:tc>
        <w:tc>
          <w:tcPr>
            <w:tcW w:w="3969" w:type="dxa"/>
          </w:tcPr>
          <w:p w14:paraId="24C3E7E8">
            <w:pPr>
              <w:rPr>
                <w:rFonts w:ascii="Arial" w:hAnsi="Arial" w:cs="Arial"/>
                <w:b/>
                <w:sz w:val="22"/>
                <w:szCs w:val="22"/>
              </w:rPr>
            </w:pPr>
          </w:p>
        </w:tc>
        <w:tc>
          <w:tcPr>
            <w:tcW w:w="1134" w:type="dxa"/>
          </w:tcPr>
          <w:p w14:paraId="0AA47891">
            <w:pPr>
              <w:rPr>
                <w:rFonts w:hint="default" w:ascii="Arial" w:hAnsi="Arial" w:cs="Arial"/>
                <w:bCs/>
                <w:sz w:val="16"/>
                <w:szCs w:val="16"/>
                <w:lang w:val="es-ES"/>
              </w:rPr>
            </w:pPr>
            <w:r>
              <w:rPr>
                <w:rFonts w:hint="default" w:ascii="Arial" w:hAnsi="Arial" w:cs="Arial"/>
                <w:bCs/>
                <w:sz w:val="16"/>
                <w:szCs w:val="16"/>
                <w:lang w:val="es-ES"/>
              </w:rPr>
              <w:t>Titulación</w:t>
            </w:r>
          </w:p>
        </w:tc>
        <w:tc>
          <w:tcPr>
            <w:tcW w:w="3373" w:type="dxa"/>
          </w:tcPr>
          <w:p w14:paraId="3AE2CD7B">
            <w:pPr>
              <w:rPr>
                <w:rFonts w:ascii="Arial" w:hAnsi="Arial" w:cs="Arial"/>
                <w:b/>
                <w:sz w:val="22"/>
                <w:szCs w:val="22"/>
              </w:rPr>
            </w:pPr>
          </w:p>
        </w:tc>
      </w:tr>
    </w:tbl>
    <w:p w14:paraId="1D42DB34">
      <w:pPr>
        <w:ind w:left="142"/>
        <w:rPr>
          <w:rFonts w:ascii="Arial" w:hAnsi="Arial" w:cs="Arial"/>
          <w:b/>
          <w:sz w:val="16"/>
          <w:szCs w:val="16"/>
        </w:rPr>
      </w:pPr>
    </w:p>
    <w:tbl>
      <w:tblPr>
        <w:tblStyle w:val="11"/>
        <w:tblW w:w="10343"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701"/>
        <w:gridCol w:w="1701"/>
        <w:gridCol w:w="1701"/>
        <w:gridCol w:w="709"/>
        <w:gridCol w:w="2693"/>
      </w:tblGrid>
      <w:tr w14:paraId="2E5D7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66E45B72">
            <w:pPr>
              <w:rPr>
                <w:rFonts w:ascii="Arial" w:hAnsi="Arial" w:cs="Arial"/>
                <w:bCs/>
                <w:sz w:val="16"/>
                <w:szCs w:val="16"/>
              </w:rPr>
            </w:pPr>
            <w:r>
              <w:rPr>
                <w:rFonts w:ascii="Arial" w:hAnsi="Arial" w:cs="Arial"/>
                <w:bCs/>
                <w:sz w:val="16"/>
                <w:szCs w:val="16"/>
              </w:rPr>
              <w:t>Colegiado Nº</w:t>
            </w:r>
          </w:p>
        </w:tc>
        <w:tc>
          <w:tcPr>
            <w:tcW w:w="1701" w:type="dxa"/>
          </w:tcPr>
          <w:p w14:paraId="429B7F56">
            <w:pPr>
              <w:rPr>
                <w:rFonts w:ascii="Arial" w:hAnsi="Arial" w:cs="Arial"/>
                <w:b/>
                <w:sz w:val="22"/>
                <w:szCs w:val="22"/>
              </w:rPr>
            </w:pPr>
          </w:p>
        </w:tc>
        <w:tc>
          <w:tcPr>
            <w:tcW w:w="1701" w:type="dxa"/>
          </w:tcPr>
          <w:p w14:paraId="6270F13D">
            <w:pPr>
              <w:rPr>
                <w:rFonts w:ascii="Arial" w:hAnsi="Arial" w:cs="Arial"/>
                <w:bCs/>
                <w:sz w:val="16"/>
                <w:szCs w:val="16"/>
              </w:rPr>
            </w:pPr>
            <w:r>
              <w:rPr>
                <w:rFonts w:ascii="Arial" w:hAnsi="Arial" w:cs="Arial"/>
                <w:bCs/>
                <w:sz w:val="16"/>
                <w:szCs w:val="16"/>
              </w:rPr>
              <w:t>Fecha nacimiento</w:t>
            </w:r>
          </w:p>
        </w:tc>
        <w:tc>
          <w:tcPr>
            <w:tcW w:w="1701" w:type="dxa"/>
          </w:tcPr>
          <w:p w14:paraId="21E399B0">
            <w:pPr>
              <w:rPr>
                <w:rFonts w:ascii="Arial" w:hAnsi="Arial" w:cs="Arial"/>
                <w:b/>
                <w:sz w:val="22"/>
                <w:szCs w:val="22"/>
              </w:rPr>
            </w:pPr>
          </w:p>
        </w:tc>
        <w:tc>
          <w:tcPr>
            <w:tcW w:w="709" w:type="dxa"/>
          </w:tcPr>
          <w:p w14:paraId="338BB753">
            <w:pPr>
              <w:rPr>
                <w:rFonts w:ascii="Arial" w:hAnsi="Arial" w:cs="Arial"/>
                <w:bCs/>
                <w:sz w:val="16"/>
                <w:szCs w:val="16"/>
              </w:rPr>
            </w:pPr>
            <w:r>
              <w:rPr>
                <w:rFonts w:ascii="Arial" w:hAnsi="Arial" w:cs="Arial"/>
                <w:bCs/>
                <w:sz w:val="16"/>
                <w:szCs w:val="16"/>
              </w:rPr>
              <w:t>D.N.I.</w:t>
            </w:r>
          </w:p>
        </w:tc>
        <w:tc>
          <w:tcPr>
            <w:tcW w:w="2693" w:type="dxa"/>
          </w:tcPr>
          <w:p w14:paraId="61950E96">
            <w:pPr>
              <w:rPr>
                <w:rFonts w:ascii="Arial" w:hAnsi="Arial" w:cs="Arial"/>
                <w:b/>
                <w:sz w:val="22"/>
                <w:szCs w:val="22"/>
              </w:rPr>
            </w:pPr>
          </w:p>
        </w:tc>
      </w:tr>
    </w:tbl>
    <w:p w14:paraId="34EF9999">
      <w:pPr>
        <w:ind w:left="142"/>
        <w:rPr>
          <w:rFonts w:ascii="Arial" w:hAnsi="Arial" w:cs="Arial"/>
          <w:b/>
          <w:sz w:val="16"/>
          <w:szCs w:val="16"/>
        </w:rPr>
      </w:pPr>
      <w:r>
        <w:rPr>
          <w:rFonts w:ascii="Arial" w:hAnsi="Arial" w:cs="Arial"/>
          <w:b/>
          <w:sz w:val="16"/>
          <w:szCs w:val="16"/>
        </w:rPr>
        <w:t xml:space="preserve">  </w:t>
      </w:r>
    </w:p>
    <w:tbl>
      <w:tblPr>
        <w:tblStyle w:val="11"/>
        <w:tblW w:w="0" w:type="auto"/>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8476"/>
      </w:tblGrid>
      <w:tr w14:paraId="4AB8C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40402C93">
            <w:pPr>
              <w:rPr>
                <w:rFonts w:ascii="Arial" w:hAnsi="Arial" w:cs="Arial"/>
                <w:bCs/>
                <w:sz w:val="16"/>
                <w:szCs w:val="16"/>
              </w:rPr>
            </w:pPr>
            <w:r>
              <w:rPr>
                <w:rFonts w:ascii="Arial" w:hAnsi="Arial" w:cs="Arial"/>
                <w:bCs/>
                <w:sz w:val="16"/>
                <w:szCs w:val="16"/>
              </w:rPr>
              <w:t>Si es estudiante, especifique carrera y curso realizado</w:t>
            </w:r>
          </w:p>
        </w:tc>
        <w:tc>
          <w:tcPr>
            <w:tcW w:w="8476" w:type="dxa"/>
          </w:tcPr>
          <w:p w14:paraId="78FADB37">
            <w:pPr>
              <w:rPr>
                <w:rFonts w:ascii="Arial" w:hAnsi="Arial" w:cs="Arial"/>
                <w:b/>
                <w:sz w:val="22"/>
                <w:szCs w:val="22"/>
              </w:rPr>
            </w:pPr>
          </w:p>
        </w:tc>
      </w:tr>
    </w:tbl>
    <w:p w14:paraId="3DFB519F">
      <w:pPr>
        <w:ind w:left="142"/>
        <w:rPr>
          <w:rFonts w:ascii="Arial" w:hAnsi="Arial" w:cs="Arial"/>
          <w:b/>
          <w:sz w:val="16"/>
          <w:szCs w:val="16"/>
        </w:rPr>
      </w:pPr>
    </w:p>
    <w:tbl>
      <w:tblPr>
        <w:tblStyle w:val="11"/>
        <w:tblW w:w="0" w:type="auto"/>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8"/>
        <w:gridCol w:w="844"/>
        <w:gridCol w:w="875"/>
        <w:gridCol w:w="3230"/>
        <w:gridCol w:w="895"/>
        <w:gridCol w:w="7"/>
        <w:gridCol w:w="2642"/>
      </w:tblGrid>
      <w:tr w14:paraId="472E4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8" w:type="dxa"/>
          </w:tcPr>
          <w:p w14:paraId="411F4642">
            <w:pPr>
              <w:rPr>
                <w:rFonts w:ascii="Arial" w:hAnsi="Arial" w:cs="Arial"/>
                <w:bCs/>
                <w:sz w:val="16"/>
                <w:szCs w:val="16"/>
              </w:rPr>
            </w:pPr>
            <w:r>
              <w:rPr>
                <w:rFonts w:ascii="Arial" w:hAnsi="Arial" w:cs="Arial"/>
                <w:bCs/>
                <w:sz w:val="16"/>
                <w:szCs w:val="16"/>
              </w:rPr>
              <w:t>Domicilio particular</w:t>
            </w:r>
          </w:p>
        </w:tc>
        <w:tc>
          <w:tcPr>
            <w:tcW w:w="4942" w:type="dxa"/>
            <w:gridSpan w:val="3"/>
          </w:tcPr>
          <w:p w14:paraId="1B8D0740">
            <w:pPr>
              <w:rPr>
                <w:rFonts w:ascii="Arial" w:hAnsi="Arial" w:cs="Arial"/>
                <w:b/>
                <w:sz w:val="22"/>
                <w:szCs w:val="22"/>
              </w:rPr>
            </w:pPr>
          </w:p>
        </w:tc>
        <w:tc>
          <w:tcPr>
            <w:tcW w:w="902" w:type="dxa"/>
            <w:gridSpan w:val="2"/>
          </w:tcPr>
          <w:p w14:paraId="0C5BE278">
            <w:pPr>
              <w:rPr>
                <w:rFonts w:ascii="Arial" w:hAnsi="Arial" w:cs="Arial"/>
                <w:bCs/>
                <w:sz w:val="16"/>
                <w:szCs w:val="16"/>
              </w:rPr>
            </w:pPr>
            <w:r>
              <w:rPr>
                <w:rFonts w:ascii="Arial" w:hAnsi="Arial" w:cs="Arial"/>
                <w:bCs/>
                <w:sz w:val="16"/>
                <w:szCs w:val="16"/>
              </w:rPr>
              <w:t>Localidad</w:t>
            </w:r>
          </w:p>
        </w:tc>
        <w:tc>
          <w:tcPr>
            <w:tcW w:w="2642" w:type="dxa"/>
          </w:tcPr>
          <w:p w14:paraId="67D73C39">
            <w:pPr>
              <w:rPr>
                <w:rFonts w:ascii="Arial" w:hAnsi="Arial" w:cs="Arial"/>
                <w:b/>
                <w:sz w:val="22"/>
                <w:szCs w:val="22"/>
              </w:rPr>
            </w:pPr>
          </w:p>
        </w:tc>
      </w:tr>
      <w:tr w14:paraId="360D0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8" w:type="dxa"/>
          </w:tcPr>
          <w:p w14:paraId="299847ED">
            <w:pPr>
              <w:rPr>
                <w:rFonts w:ascii="Arial" w:hAnsi="Arial" w:cs="Arial"/>
                <w:bCs/>
                <w:sz w:val="16"/>
                <w:szCs w:val="16"/>
              </w:rPr>
            </w:pPr>
            <w:r>
              <w:rPr>
                <w:rFonts w:ascii="Arial" w:hAnsi="Arial" w:cs="Arial"/>
                <w:bCs/>
                <w:sz w:val="16"/>
                <w:szCs w:val="16"/>
              </w:rPr>
              <w:t>Código Postal</w:t>
            </w:r>
          </w:p>
        </w:tc>
        <w:tc>
          <w:tcPr>
            <w:tcW w:w="844" w:type="dxa"/>
          </w:tcPr>
          <w:p w14:paraId="5387A8BD">
            <w:pPr>
              <w:rPr>
                <w:rFonts w:ascii="Arial" w:hAnsi="Arial" w:cs="Arial"/>
                <w:b/>
                <w:sz w:val="22"/>
                <w:szCs w:val="22"/>
              </w:rPr>
            </w:pPr>
          </w:p>
        </w:tc>
        <w:tc>
          <w:tcPr>
            <w:tcW w:w="868" w:type="dxa"/>
          </w:tcPr>
          <w:p w14:paraId="16613F37">
            <w:pPr>
              <w:rPr>
                <w:rFonts w:ascii="Arial" w:hAnsi="Arial" w:cs="Arial"/>
                <w:bCs/>
                <w:sz w:val="16"/>
                <w:szCs w:val="16"/>
              </w:rPr>
            </w:pPr>
            <w:r>
              <w:rPr>
                <w:rFonts w:ascii="Arial" w:hAnsi="Arial" w:cs="Arial"/>
                <w:bCs/>
                <w:sz w:val="16"/>
                <w:szCs w:val="16"/>
              </w:rPr>
              <w:t>Provincia</w:t>
            </w:r>
          </w:p>
        </w:tc>
        <w:tc>
          <w:tcPr>
            <w:tcW w:w="3230" w:type="dxa"/>
          </w:tcPr>
          <w:p w14:paraId="30E54496">
            <w:pPr>
              <w:rPr>
                <w:rFonts w:ascii="Arial" w:hAnsi="Arial" w:cs="Arial"/>
                <w:b/>
                <w:sz w:val="22"/>
                <w:szCs w:val="22"/>
              </w:rPr>
            </w:pPr>
          </w:p>
        </w:tc>
        <w:tc>
          <w:tcPr>
            <w:tcW w:w="895" w:type="dxa"/>
          </w:tcPr>
          <w:p w14:paraId="6684EEEE">
            <w:pPr>
              <w:rPr>
                <w:rFonts w:ascii="Arial" w:hAnsi="Arial" w:cs="Arial"/>
                <w:bCs/>
                <w:sz w:val="16"/>
                <w:szCs w:val="16"/>
              </w:rPr>
            </w:pPr>
            <w:r>
              <w:rPr>
                <w:rFonts w:ascii="Arial" w:hAnsi="Arial" w:cs="Arial"/>
                <w:bCs/>
                <w:sz w:val="16"/>
                <w:szCs w:val="16"/>
              </w:rPr>
              <w:t>Teléfono</w:t>
            </w:r>
          </w:p>
        </w:tc>
        <w:tc>
          <w:tcPr>
            <w:tcW w:w="2649" w:type="dxa"/>
            <w:gridSpan w:val="2"/>
          </w:tcPr>
          <w:p w14:paraId="520C1EF8">
            <w:pPr>
              <w:rPr>
                <w:rFonts w:ascii="Arial" w:hAnsi="Arial" w:cs="Arial"/>
                <w:b/>
                <w:sz w:val="22"/>
                <w:szCs w:val="22"/>
              </w:rPr>
            </w:pPr>
          </w:p>
        </w:tc>
      </w:tr>
      <w:tr w14:paraId="741FA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8" w:type="dxa"/>
          </w:tcPr>
          <w:p w14:paraId="339B27DE">
            <w:pPr>
              <w:rPr>
                <w:rFonts w:ascii="Arial" w:hAnsi="Arial" w:cs="Arial"/>
                <w:bCs/>
                <w:sz w:val="16"/>
                <w:szCs w:val="16"/>
              </w:rPr>
            </w:pPr>
            <w:r>
              <w:rPr>
                <w:rFonts w:ascii="Arial" w:hAnsi="Arial" w:cs="Arial"/>
                <w:bCs/>
                <w:sz w:val="16"/>
                <w:szCs w:val="16"/>
              </w:rPr>
              <w:t>Correo electrónico</w:t>
            </w:r>
          </w:p>
        </w:tc>
        <w:tc>
          <w:tcPr>
            <w:tcW w:w="8486" w:type="dxa"/>
            <w:gridSpan w:val="6"/>
          </w:tcPr>
          <w:p w14:paraId="36E46C68">
            <w:pPr>
              <w:rPr>
                <w:rFonts w:ascii="Arial" w:hAnsi="Arial" w:cs="Arial"/>
                <w:b/>
                <w:sz w:val="22"/>
                <w:szCs w:val="22"/>
              </w:rPr>
            </w:pPr>
          </w:p>
        </w:tc>
      </w:tr>
    </w:tbl>
    <w:p w14:paraId="6001D398">
      <w:pPr>
        <w:ind w:left="142"/>
        <w:rPr>
          <w:rFonts w:ascii="Arial" w:hAnsi="Arial" w:cs="Arial"/>
          <w:b/>
          <w:sz w:val="16"/>
          <w:szCs w:val="16"/>
        </w:rPr>
      </w:pPr>
    </w:p>
    <w:tbl>
      <w:tblPr>
        <w:tblStyle w:val="11"/>
        <w:tblW w:w="0" w:type="auto"/>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8"/>
        <w:gridCol w:w="844"/>
        <w:gridCol w:w="875"/>
        <w:gridCol w:w="3230"/>
        <w:gridCol w:w="895"/>
        <w:gridCol w:w="7"/>
        <w:gridCol w:w="2642"/>
      </w:tblGrid>
      <w:tr w14:paraId="19E5A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8" w:type="dxa"/>
          </w:tcPr>
          <w:p w14:paraId="61FC164B">
            <w:pPr>
              <w:rPr>
                <w:rFonts w:ascii="Arial" w:hAnsi="Arial" w:cs="Arial"/>
                <w:bCs/>
                <w:sz w:val="16"/>
                <w:szCs w:val="16"/>
              </w:rPr>
            </w:pPr>
            <w:r>
              <w:rPr>
                <w:rFonts w:ascii="Arial" w:hAnsi="Arial" w:cs="Arial"/>
                <w:bCs/>
                <w:sz w:val="16"/>
                <w:szCs w:val="16"/>
              </w:rPr>
              <w:t>Domicilio profesional</w:t>
            </w:r>
          </w:p>
        </w:tc>
        <w:tc>
          <w:tcPr>
            <w:tcW w:w="4942" w:type="dxa"/>
            <w:gridSpan w:val="3"/>
          </w:tcPr>
          <w:p w14:paraId="1EF01BFB">
            <w:pPr>
              <w:rPr>
                <w:rFonts w:ascii="Arial" w:hAnsi="Arial" w:cs="Arial"/>
                <w:b/>
                <w:sz w:val="22"/>
                <w:szCs w:val="22"/>
              </w:rPr>
            </w:pPr>
          </w:p>
        </w:tc>
        <w:tc>
          <w:tcPr>
            <w:tcW w:w="902" w:type="dxa"/>
            <w:gridSpan w:val="2"/>
          </w:tcPr>
          <w:p w14:paraId="7C6E32C3">
            <w:pPr>
              <w:rPr>
                <w:rFonts w:ascii="Arial" w:hAnsi="Arial" w:cs="Arial"/>
                <w:bCs/>
                <w:sz w:val="16"/>
                <w:szCs w:val="16"/>
              </w:rPr>
            </w:pPr>
            <w:r>
              <w:rPr>
                <w:rFonts w:ascii="Arial" w:hAnsi="Arial" w:cs="Arial"/>
                <w:bCs/>
                <w:sz w:val="16"/>
                <w:szCs w:val="16"/>
              </w:rPr>
              <w:t>Localidad</w:t>
            </w:r>
          </w:p>
        </w:tc>
        <w:tc>
          <w:tcPr>
            <w:tcW w:w="2642" w:type="dxa"/>
          </w:tcPr>
          <w:p w14:paraId="2A9E6717">
            <w:pPr>
              <w:rPr>
                <w:rFonts w:ascii="Arial" w:hAnsi="Arial" w:cs="Arial"/>
                <w:b/>
                <w:sz w:val="22"/>
                <w:szCs w:val="22"/>
              </w:rPr>
            </w:pPr>
          </w:p>
        </w:tc>
      </w:tr>
      <w:tr w14:paraId="7FF9E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8" w:type="dxa"/>
          </w:tcPr>
          <w:p w14:paraId="1A61A57B">
            <w:pPr>
              <w:rPr>
                <w:rFonts w:ascii="Arial" w:hAnsi="Arial" w:cs="Arial"/>
                <w:bCs/>
                <w:sz w:val="16"/>
                <w:szCs w:val="16"/>
              </w:rPr>
            </w:pPr>
            <w:r>
              <w:rPr>
                <w:rFonts w:ascii="Arial" w:hAnsi="Arial" w:cs="Arial"/>
                <w:bCs/>
                <w:sz w:val="16"/>
                <w:szCs w:val="16"/>
              </w:rPr>
              <w:t>Código Postal</w:t>
            </w:r>
          </w:p>
        </w:tc>
        <w:tc>
          <w:tcPr>
            <w:tcW w:w="844" w:type="dxa"/>
          </w:tcPr>
          <w:p w14:paraId="2F1617A8">
            <w:pPr>
              <w:rPr>
                <w:rFonts w:ascii="Arial" w:hAnsi="Arial" w:cs="Arial"/>
                <w:b/>
                <w:sz w:val="22"/>
                <w:szCs w:val="22"/>
              </w:rPr>
            </w:pPr>
          </w:p>
        </w:tc>
        <w:tc>
          <w:tcPr>
            <w:tcW w:w="868" w:type="dxa"/>
          </w:tcPr>
          <w:p w14:paraId="7D9655CE">
            <w:pPr>
              <w:rPr>
                <w:rFonts w:ascii="Arial" w:hAnsi="Arial" w:cs="Arial"/>
                <w:bCs/>
                <w:sz w:val="16"/>
                <w:szCs w:val="16"/>
              </w:rPr>
            </w:pPr>
            <w:r>
              <w:rPr>
                <w:rFonts w:ascii="Arial" w:hAnsi="Arial" w:cs="Arial"/>
                <w:bCs/>
                <w:sz w:val="16"/>
                <w:szCs w:val="16"/>
              </w:rPr>
              <w:t>Provincia</w:t>
            </w:r>
          </w:p>
        </w:tc>
        <w:tc>
          <w:tcPr>
            <w:tcW w:w="3230" w:type="dxa"/>
          </w:tcPr>
          <w:p w14:paraId="0B66AE82">
            <w:pPr>
              <w:rPr>
                <w:rFonts w:ascii="Arial" w:hAnsi="Arial" w:cs="Arial"/>
                <w:b/>
                <w:sz w:val="22"/>
                <w:szCs w:val="22"/>
              </w:rPr>
            </w:pPr>
          </w:p>
        </w:tc>
        <w:tc>
          <w:tcPr>
            <w:tcW w:w="895" w:type="dxa"/>
          </w:tcPr>
          <w:p w14:paraId="7D416FA3">
            <w:pPr>
              <w:rPr>
                <w:rFonts w:ascii="Arial" w:hAnsi="Arial" w:cs="Arial"/>
                <w:bCs/>
                <w:sz w:val="16"/>
                <w:szCs w:val="16"/>
              </w:rPr>
            </w:pPr>
            <w:r>
              <w:rPr>
                <w:rFonts w:ascii="Arial" w:hAnsi="Arial" w:cs="Arial"/>
                <w:bCs/>
                <w:sz w:val="16"/>
                <w:szCs w:val="16"/>
              </w:rPr>
              <w:t>Teléfono</w:t>
            </w:r>
          </w:p>
        </w:tc>
        <w:tc>
          <w:tcPr>
            <w:tcW w:w="2649" w:type="dxa"/>
            <w:gridSpan w:val="2"/>
          </w:tcPr>
          <w:p w14:paraId="5264CC2E">
            <w:pPr>
              <w:rPr>
                <w:rFonts w:ascii="Arial" w:hAnsi="Arial" w:cs="Arial"/>
                <w:b/>
                <w:sz w:val="22"/>
                <w:szCs w:val="22"/>
              </w:rPr>
            </w:pPr>
          </w:p>
        </w:tc>
      </w:tr>
      <w:tr w14:paraId="498A4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8" w:type="dxa"/>
          </w:tcPr>
          <w:p w14:paraId="310290B9">
            <w:pPr>
              <w:rPr>
                <w:rFonts w:ascii="Arial" w:hAnsi="Arial" w:cs="Arial"/>
                <w:bCs/>
                <w:sz w:val="16"/>
                <w:szCs w:val="16"/>
              </w:rPr>
            </w:pPr>
            <w:r>
              <w:rPr>
                <w:rFonts w:ascii="Arial" w:hAnsi="Arial" w:cs="Arial"/>
                <w:bCs/>
                <w:sz w:val="16"/>
                <w:szCs w:val="16"/>
              </w:rPr>
              <w:t>Correo electrónico</w:t>
            </w:r>
          </w:p>
        </w:tc>
        <w:tc>
          <w:tcPr>
            <w:tcW w:w="8486" w:type="dxa"/>
            <w:gridSpan w:val="6"/>
          </w:tcPr>
          <w:p w14:paraId="4A76C5AD">
            <w:pPr>
              <w:rPr>
                <w:rFonts w:ascii="Arial" w:hAnsi="Arial" w:cs="Arial"/>
                <w:b/>
                <w:sz w:val="22"/>
                <w:szCs w:val="22"/>
              </w:rPr>
            </w:pPr>
          </w:p>
        </w:tc>
      </w:tr>
    </w:tbl>
    <w:p w14:paraId="58EE8828">
      <w:pPr>
        <w:ind w:left="142"/>
        <w:rPr>
          <w:rFonts w:ascii="Arial" w:hAnsi="Arial" w:cs="Arial"/>
          <w:b/>
          <w:sz w:val="16"/>
          <w:szCs w:val="16"/>
        </w:rPr>
      </w:pPr>
    </w:p>
    <w:p w14:paraId="7DB348C8">
      <w:pPr>
        <w:ind w:left="142"/>
        <w:rPr>
          <w:rFonts w:ascii="Arial" w:hAnsi="Arial" w:cs="Arial"/>
          <w:b/>
          <w:sz w:val="16"/>
          <w:szCs w:val="16"/>
        </w:rPr>
      </w:pPr>
      <w:r>
        <w:rPr>
          <w:rFonts w:ascii="Arial" w:hAnsi="Arial" w:cs="Arial"/>
          <w:b/>
          <w:sz w:val="22"/>
          <w:szCs w:val="22"/>
        </w:rPr>
        <w:t>Títulos obtenidos</w:t>
      </w:r>
    </w:p>
    <w:p w14:paraId="13B45EDE">
      <w:pPr>
        <w:ind w:left="142"/>
        <w:rPr>
          <w:rFonts w:ascii="Arial" w:hAnsi="Arial" w:cs="Arial"/>
          <w:b/>
          <w:sz w:val="16"/>
          <w:szCs w:val="16"/>
        </w:rPr>
      </w:pPr>
    </w:p>
    <w:tbl>
      <w:tblPr>
        <w:tblStyle w:val="11"/>
        <w:tblW w:w="0" w:type="auto"/>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
        <w:gridCol w:w="3234"/>
        <w:gridCol w:w="425"/>
        <w:gridCol w:w="4111"/>
        <w:gridCol w:w="709"/>
        <w:gridCol w:w="1530"/>
      </w:tblGrid>
      <w:tr w14:paraId="09327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 w:type="dxa"/>
          </w:tcPr>
          <w:p w14:paraId="4160599C">
            <w:pPr>
              <w:rPr>
                <w:rFonts w:ascii="Arial" w:hAnsi="Arial" w:cs="Arial"/>
                <w:bCs/>
                <w:sz w:val="16"/>
                <w:szCs w:val="16"/>
              </w:rPr>
            </w:pPr>
            <w:r>
              <w:rPr>
                <w:rFonts w:ascii="Arial" w:hAnsi="Arial" w:cs="Arial"/>
                <w:bCs/>
                <w:sz w:val="16"/>
                <w:szCs w:val="16"/>
              </w:rPr>
              <w:t>1</w:t>
            </w:r>
          </w:p>
        </w:tc>
        <w:tc>
          <w:tcPr>
            <w:tcW w:w="3234" w:type="dxa"/>
          </w:tcPr>
          <w:p w14:paraId="285A853F">
            <w:pPr>
              <w:rPr>
                <w:rFonts w:ascii="Arial" w:hAnsi="Arial" w:cs="Arial"/>
                <w:b/>
                <w:sz w:val="22"/>
                <w:szCs w:val="22"/>
              </w:rPr>
            </w:pPr>
          </w:p>
        </w:tc>
        <w:tc>
          <w:tcPr>
            <w:tcW w:w="425" w:type="dxa"/>
          </w:tcPr>
          <w:p w14:paraId="33B697FB">
            <w:pPr>
              <w:rPr>
                <w:rFonts w:ascii="Arial" w:hAnsi="Arial" w:cs="Arial"/>
                <w:bCs/>
                <w:sz w:val="16"/>
                <w:szCs w:val="16"/>
              </w:rPr>
            </w:pPr>
            <w:r>
              <w:rPr>
                <w:rFonts w:ascii="Arial" w:hAnsi="Arial" w:cs="Arial"/>
                <w:bCs/>
                <w:sz w:val="16"/>
                <w:szCs w:val="16"/>
              </w:rPr>
              <w:t>en</w:t>
            </w:r>
          </w:p>
        </w:tc>
        <w:tc>
          <w:tcPr>
            <w:tcW w:w="4111" w:type="dxa"/>
          </w:tcPr>
          <w:p w14:paraId="629DC246">
            <w:pPr>
              <w:rPr>
                <w:rFonts w:ascii="Arial" w:hAnsi="Arial" w:cs="Arial"/>
                <w:b/>
                <w:sz w:val="22"/>
                <w:szCs w:val="22"/>
              </w:rPr>
            </w:pPr>
          </w:p>
        </w:tc>
        <w:tc>
          <w:tcPr>
            <w:tcW w:w="709" w:type="dxa"/>
          </w:tcPr>
          <w:p w14:paraId="5932E80C">
            <w:pPr>
              <w:rPr>
                <w:rFonts w:ascii="Arial" w:hAnsi="Arial" w:cs="Arial"/>
                <w:bCs/>
                <w:sz w:val="16"/>
                <w:szCs w:val="16"/>
              </w:rPr>
            </w:pPr>
            <w:r>
              <w:rPr>
                <w:rFonts w:ascii="Arial" w:hAnsi="Arial" w:cs="Arial"/>
                <w:bCs/>
                <w:sz w:val="16"/>
                <w:szCs w:val="16"/>
              </w:rPr>
              <w:t>Fecha</w:t>
            </w:r>
          </w:p>
        </w:tc>
        <w:tc>
          <w:tcPr>
            <w:tcW w:w="1530" w:type="dxa"/>
          </w:tcPr>
          <w:p w14:paraId="7EF146B4">
            <w:pPr>
              <w:rPr>
                <w:rFonts w:ascii="Arial" w:hAnsi="Arial" w:cs="Arial"/>
                <w:b/>
                <w:sz w:val="22"/>
                <w:szCs w:val="22"/>
              </w:rPr>
            </w:pPr>
          </w:p>
        </w:tc>
      </w:tr>
      <w:tr w14:paraId="58896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 w:type="dxa"/>
          </w:tcPr>
          <w:p w14:paraId="51BB92C5">
            <w:pPr>
              <w:rPr>
                <w:rFonts w:ascii="Arial" w:hAnsi="Arial" w:cs="Arial"/>
                <w:bCs/>
                <w:sz w:val="16"/>
                <w:szCs w:val="16"/>
              </w:rPr>
            </w:pPr>
            <w:r>
              <w:rPr>
                <w:rFonts w:ascii="Arial" w:hAnsi="Arial" w:cs="Arial"/>
                <w:bCs/>
                <w:sz w:val="16"/>
                <w:szCs w:val="16"/>
              </w:rPr>
              <w:t>2</w:t>
            </w:r>
          </w:p>
        </w:tc>
        <w:tc>
          <w:tcPr>
            <w:tcW w:w="3234" w:type="dxa"/>
          </w:tcPr>
          <w:p w14:paraId="23FA7D57">
            <w:pPr>
              <w:rPr>
                <w:rFonts w:ascii="Arial" w:hAnsi="Arial" w:cs="Arial"/>
                <w:b/>
                <w:sz w:val="22"/>
                <w:szCs w:val="22"/>
              </w:rPr>
            </w:pPr>
          </w:p>
        </w:tc>
        <w:tc>
          <w:tcPr>
            <w:tcW w:w="425" w:type="dxa"/>
          </w:tcPr>
          <w:p w14:paraId="5BA72A0D">
            <w:pPr>
              <w:rPr>
                <w:rFonts w:ascii="Arial" w:hAnsi="Arial" w:cs="Arial"/>
                <w:bCs/>
                <w:sz w:val="16"/>
                <w:szCs w:val="16"/>
              </w:rPr>
            </w:pPr>
            <w:r>
              <w:rPr>
                <w:rFonts w:ascii="Arial" w:hAnsi="Arial" w:cs="Arial"/>
                <w:bCs/>
                <w:sz w:val="16"/>
                <w:szCs w:val="16"/>
              </w:rPr>
              <w:t>en</w:t>
            </w:r>
          </w:p>
        </w:tc>
        <w:tc>
          <w:tcPr>
            <w:tcW w:w="4111" w:type="dxa"/>
          </w:tcPr>
          <w:p w14:paraId="37051E73">
            <w:pPr>
              <w:rPr>
                <w:rFonts w:ascii="Arial" w:hAnsi="Arial" w:cs="Arial"/>
                <w:b/>
                <w:sz w:val="22"/>
                <w:szCs w:val="22"/>
              </w:rPr>
            </w:pPr>
          </w:p>
        </w:tc>
        <w:tc>
          <w:tcPr>
            <w:tcW w:w="709" w:type="dxa"/>
          </w:tcPr>
          <w:p w14:paraId="5A6DE091">
            <w:pPr>
              <w:rPr>
                <w:rFonts w:ascii="Arial" w:hAnsi="Arial" w:cs="Arial"/>
                <w:bCs/>
                <w:sz w:val="16"/>
                <w:szCs w:val="16"/>
              </w:rPr>
            </w:pPr>
            <w:r>
              <w:rPr>
                <w:rFonts w:ascii="Arial" w:hAnsi="Arial" w:cs="Arial"/>
                <w:bCs/>
                <w:sz w:val="16"/>
                <w:szCs w:val="16"/>
              </w:rPr>
              <w:t>Fecha</w:t>
            </w:r>
          </w:p>
        </w:tc>
        <w:tc>
          <w:tcPr>
            <w:tcW w:w="1530" w:type="dxa"/>
          </w:tcPr>
          <w:p w14:paraId="444CFCC2">
            <w:pPr>
              <w:rPr>
                <w:rFonts w:ascii="Arial" w:hAnsi="Arial" w:cs="Arial"/>
                <w:b/>
                <w:sz w:val="22"/>
                <w:szCs w:val="22"/>
              </w:rPr>
            </w:pPr>
          </w:p>
        </w:tc>
      </w:tr>
      <w:tr w14:paraId="22C65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 w:type="dxa"/>
          </w:tcPr>
          <w:p w14:paraId="49DAF97A">
            <w:pPr>
              <w:rPr>
                <w:rFonts w:ascii="Arial" w:hAnsi="Arial" w:cs="Arial"/>
                <w:bCs/>
                <w:sz w:val="16"/>
                <w:szCs w:val="16"/>
              </w:rPr>
            </w:pPr>
            <w:r>
              <w:rPr>
                <w:rFonts w:ascii="Arial" w:hAnsi="Arial" w:cs="Arial"/>
                <w:bCs/>
                <w:sz w:val="16"/>
                <w:szCs w:val="16"/>
              </w:rPr>
              <w:t>3</w:t>
            </w:r>
          </w:p>
        </w:tc>
        <w:tc>
          <w:tcPr>
            <w:tcW w:w="3234" w:type="dxa"/>
          </w:tcPr>
          <w:p w14:paraId="70A1ACA9">
            <w:pPr>
              <w:rPr>
                <w:rFonts w:ascii="Arial" w:hAnsi="Arial" w:cs="Arial"/>
                <w:b/>
                <w:sz w:val="22"/>
                <w:szCs w:val="22"/>
              </w:rPr>
            </w:pPr>
          </w:p>
        </w:tc>
        <w:tc>
          <w:tcPr>
            <w:tcW w:w="425" w:type="dxa"/>
          </w:tcPr>
          <w:p w14:paraId="0569CC74">
            <w:pPr>
              <w:rPr>
                <w:rFonts w:ascii="Arial" w:hAnsi="Arial" w:cs="Arial"/>
                <w:bCs/>
                <w:sz w:val="16"/>
                <w:szCs w:val="16"/>
              </w:rPr>
            </w:pPr>
            <w:r>
              <w:rPr>
                <w:rFonts w:ascii="Arial" w:hAnsi="Arial" w:cs="Arial"/>
                <w:bCs/>
                <w:sz w:val="16"/>
                <w:szCs w:val="16"/>
              </w:rPr>
              <w:t>en</w:t>
            </w:r>
          </w:p>
        </w:tc>
        <w:tc>
          <w:tcPr>
            <w:tcW w:w="4111" w:type="dxa"/>
          </w:tcPr>
          <w:p w14:paraId="46D537C3">
            <w:pPr>
              <w:rPr>
                <w:rFonts w:ascii="Arial" w:hAnsi="Arial" w:cs="Arial"/>
                <w:b/>
                <w:sz w:val="22"/>
                <w:szCs w:val="22"/>
              </w:rPr>
            </w:pPr>
          </w:p>
        </w:tc>
        <w:tc>
          <w:tcPr>
            <w:tcW w:w="709" w:type="dxa"/>
          </w:tcPr>
          <w:p w14:paraId="7CC90176">
            <w:pPr>
              <w:rPr>
                <w:rFonts w:ascii="Arial" w:hAnsi="Arial" w:cs="Arial"/>
                <w:bCs/>
                <w:sz w:val="16"/>
                <w:szCs w:val="16"/>
              </w:rPr>
            </w:pPr>
            <w:r>
              <w:rPr>
                <w:rFonts w:ascii="Arial" w:hAnsi="Arial" w:cs="Arial"/>
                <w:bCs/>
                <w:sz w:val="16"/>
                <w:szCs w:val="16"/>
              </w:rPr>
              <w:t>Fecha</w:t>
            </w:r>
          </w:p>
        </w:tc>
        <w:tc>
          <w:tcPr>
            <w:tcW w:w="1530" w:type="dxa"/>
          </w:tcPr>
          <w:p w14:paraId="464A12F6">
            <w:pPr>
              <w:rPr>
                <w:rFonts w:ascii="Arial" w:hAnsi="Arial" w:cs="Arial"/>
                <w:b/>
                <w:sz w:val="22"/>
                <w:szCs w:val="22"/>
              </w:rPr>
            </w:pPr>
          </w:p>
        </w:tc>
      </w:tr>
    </w:tbl>
    <w:p w14:paraId="15C4FE66">
      <w:pPr>
        <w:ind w:left="142"/>
        <w:rPr>
          <w:rFonts w:ascii="Arial" w:hAnsi="Arial" w:cs="Arial"/>
          <w:b/>
          <w:sz w:val="22"/>
          <w:szCs w:val="22"/>
        </w:rPr>
      </w:pPr>
    </w:p>
    <w:p w14:paraId="5EACFEFE">
      <w:pPr>
        <w:ind w:left="142"/>
        <w:rPr>
          <w:rFonts w:ascii="Arial" w:hAnsi="Arial" w:cs="Arial"/>
          <w:b/>
          <w:sz w:val="16"/>
          <w:szCs w:val="16"/>
        </w:rPr>
      </w:pPr>
      <w:r>
        <w:rPr>
          <w:rFonts w:ascii="Arial" w:hAnsi="Arial" w:cs="Arial"/>
          <w:b/>
          <w:sz w:val="22"/>
          <w:szCs w:val="22"/>
        </w:rPr>
        <w:t xml:space="preserve">Años ejercidos en la profesión </w:t>
      </w:r>
      <w:r>
        <w:rPr>
          <w:rFonts w:ascii="Arial" w:hAnsi="Arial" w:cs="Arial"/>
          <w:b/>
          <w:sz w:val="16"/>
          <w:szCs w:val="16"/>
        </w:rPr>
        <w:t>(marcar con una X)</w:t>
      </w:r>
    </w:p>
    <w:p w14:paraId="3756812C">
      <w:pPr>
        <w:ind w:left="142"/>
        <w:rPr>
          <w:rFonts w:ascii="Arial" w:hAnsi="Arial" w:cs="Arial"/>
          <w:b/>
          <w:sz w:val="16"/>
          <w:szCs w:val="16"/>
        </w:rPr>
      </w:pPr>
    </w:p>
    <w:tbl>
      <w:tblPr>
        <w:tblStyle w:val="11"/>
        <w:tblW w:w="7083"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4"/>
        <w:gridCol w:w="415"/>
        <w:gridCol w:w="1250"/>
        <w:gridCol w:w="415"/>
        <w:gridCol w:w="1385"/>
        <w:gridCol w:w="389"/>
        <w:gridCol w:w="1559"/>
        <w:gridCol w:w="426"/>
      </w:tblGrid>
      <w:tr w14:paraId="2FBDA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tcPr>
          <w:p w14:paraId="032C8858">
            <w:pPr>
              <w:rPr>
                <w:rFonts w:ascii="Arial" w:hAnsi="Arial" w:cs="Arial"/>
                <w:bCs/>
                <w:sz w:val="16"/>
                <w:szCs w:val="16"/>
              </w:rPr>
            </w:pPr>
            <w:r>
              <w:rPr>
                <w:rFonts w:ascii="Arial" w:hAnsi="Arial" w:cs="Arial"/>
                <w:bCs/>
                <w:sz w:val="16"/>
                <w:szCs w:val="16"/>
              </w:rPr>
              <w:t>ENTRE 0 y 5</w:t>
            </w:r>
          </w:p>
        </w:tc>
        <w:tc>
          <w:tcPr>
            <w:tcW w:w="415" w:type="dxa"/>
          </w:tcPr>
          <w:p w14:paraId="5E7738C9">
            <w:pPr>
              <w:rPr>
                <w:rFonts w:ascii="Arial" w:hAnsi="Arial" w:cs="Arial"/>
                <w:b/>
                <w:sz w:val="22"/>
                <w:szCs w:val="22"/>
              </w:rPr>
            </w:pPr>
          </w:p>
        </w:tc>
        <w:tc>
          <w:tcPr>
            <w:tcW w:w="1250" w:type="dxa"/>
          </w:tcPr>
          <w:p w14:paraId="1ECA664B">
            <w:pPr>
              <w:rPr>
                <w:rFonts w:ascii="Arial" w:hAnsi="Arial" w:cs="Arial"/>
                <w:bCs/>
                <w:sz w:val="16"/>
                <w:szCs w:val="16"/>
              </w:rPr>
            </w:pPr>
            <w:r>
              <w:rPr>
                <w:rFonts w:ascii="Arial" w:hAnsi="Arial" w:cs="Arial"/>
                <w:bCs/>
                <w:sz w:val="16"/>
                <w:szCs w:val="16"/>
              </w:rPr>
              <w:t>ENTRE 6 y 10</w:t>
            </w:r>
          </w:p>
        </w:tc>
        <w:tc>
          <w:tcPr>
            <w:tcW w:w="415" w:type="dxa"/>
          </w:tcPr>
          <w:p w14:paraId="55C30B9C">
            <w:pPr>
              <w:rPr>
                <w:rFonts w:ascii="Arial" w:hAnsi="Arial" w:cs="Arial"/>
                <w:b/>
                <w:sz w:val="22"/>
                <w:szCs w:val="22"/>
              </w:rPr>
            </w:pPr>
          </w:p>
        </w:tc>
        <w:tc>
          <w:tcPr>
            <w:tcW w:w="1385" w:type="dxa"/>
          </w:tcPr>
          <w:p w14:paraId="209D4F9F">
            <w:pPr>
              <w:rPr>
                <w:rFonts w:ascii="Arial" w:hAnsi="Arial" w:cs="Arial"/>
                <w:bCs/>
                <w:sz w:val="16"/>
                <w:szCs w:val="16"/>
              </w:rPr>
            </w:pPr>
            <w:r>
              <w:rPr>
                <w:rFonts w:ascii="Arial" w:hAnsi="Arial" w:cs="Arial"/>
                <w:bCs/>
                <w:sz w:val="16"/>
                <w:szCs w:val="16"/>
              </w:rPr>
              <w:t>ENTRE 11 Y 15</w:t>
            </w:r>
          </w:p>
        </w:tc>
        <w:tc>
          <w:tcPr>
            <w:tcW w:w="389" w:type="dxa"/>
          </w:tcPr>
          <w:p w14:paraId="36A13AA3">
            <w:pPr>
              <w:rPr>
                <w:rFonts w:ascii="Arial" w:hAnsi="Arial" w:cs="Arial"/>
                <w:bCs/>
                <w:sz w:val="16"/>
                <w:szCs w:val="16"/>
              </w:rPr>
            </w:pPr>
          </w:p>
        </w:tc>
        <w:tc>
          <w:tcPr>
            <w:tcW w:w="1559" w:type="dxa"/>
          </w:tcPr>
          <w:p w14:paraId="4DB5C242">
            <w:pPr>
              <w:rPr>
                <w:rFonts w:ascii="Arial" w:hAnsi="Arial" w:cs="Arial"/>
                <w:b/>
                <w:sz w:val="22"/>
                <w:szCs w:val="22"/>
              </w:rPr>
            </w:pPr>
            <w:r>
              <w:rPr>
                <w:rFonts w:ascii="Arial" w:hAnsi="Arial" w:cs="Arial"/>
                <w:bCs/>
                <w:sz w:val="16"/>
                <w:szCs w:val="16"/>
              </w:rPr>
              <w:t>16 AÑOS O MÁS</w:t>
            </w:r>
          </w:p>
        </w:tc>
        <w:tc>
          <w:tcPr>
            <w:tcW w:w="426" w:type="dxa"/>
          </w:tcPr>
          <w:p w14:paraId="23FAE1AA">
            <w:pPr>
              <w:rPr>
                <w:rFonts w:ascii="Arial" w:hAnsi="Arial" w:cs="Arial"/>
                <w:b/>
                <w:sz w:val="22"/>
                <w:szCs w:val="22"/>
              </w:rPr>
            </w:pPr>
          </w:p>
        </w:tc>
      </w:tr>
    </w:tbl>
    <w:p w14:paraId="18B36634">
      <w:pPr>
        <w:ind w:left="142"/>
        <w:rPr>
          <w:rFonts w:ascii="Arial" w:hAnsi="Arial" w:cs="Arial"/>
          <w:b/>
          <w:sz w:val="16"/>
          <w:szCs w:val="16"/>
        </w:rPr>
      </w:pPr>
      <w:r>
        <w:rPr>
          <w:rFonts w:ascii="Arial" w:hAnsi="Arial" w:cs="Arial"/>
          <w:b/>
          <w:sz w:val="16"/>
          <w:szCs w:val="16"/>
        </w:rPr>
        <w:t xml:space="preserve">  </w:t>
      </w:r>
    </w:p>
    <w:p w14:paraId="083DF5EC">
      <w:pPr>
        <w:ind w:left="142"/>
        <w:rPr>
          <w:rFonts w:ascii="Arial" w:hAnsi="Arial" w:cs="Arial"/>
          <w:b/>
          <w:sz w:val="16"/>
          <w:szCs w:val="16"/>
        </w:rPr>
      </w:pPr>
      <w:r>
        <w:rPr>
          <w:rFonts w:ascii="Arial" w:hAnsi="Arial" w:cs="Arial"/>
          <w:b/>
          <w:sz w:val="22"/>
          <w:szCs w:val="22"/>
        </w:rPr>
        <w:t>Otras Sociedades a las que pertenece</w:t>
      </w:r>
    </w:p>
    <w:p w14:paraId="398DF457">
      <w:pPr>
        <w:ind w:left="142"/>
        <w:rPr>
          <w:rFonts w:ascii="Arial" w:hAnsi="Arial" w:cs="Arial"/>
          <w:b/>
          <w:sz w:val="16"/>
          <w:szCs w:val="16"/>
        </w:rPr>
      </w:pPr>
    </w:p>
    <w:tbl>
      <w:tblPr>
        <w:tblStyle w:val="11"/>
        <w:tblW w:w="10343"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
        <w:gridCol w:w="4462"/>
        <w:gridCol w:w="617"/>
        <w:gridCol w:w="3010"/>
        <w:gridCol w:w="661"/>
        <w:gridCol w:w="1287"/>
      </w:tblGrid>
      <w:tr w14:paraId="55CC8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 w:type="dxa"/>
          </w:tcPr>
          <w:p w14:paraId="17B27184">
            <w:pPr>
              <w:rPr>
                <w:rFonts w:ascii="Arial" w:hAnsi="Arial" w:cs="Arial"/>
                <w:bCs/>
                <w:sz w:val="16"/>
                <w:szCs w:val="16"/>
              </w:rPr>
            </w:pPr>
            <w:r>
              <w:rPr>
                <w:rFonts w:ascii="Arial" w:hAnsi="Arial" w:cs="Arial"/>
                <w:bCs/>
                <w:sz w:val="16"/>
                <w:szCs w:val="16"/>
              </w:rPr>
              <w:t>1</w:t>
            </w:r>
          </w:p>
        </w:tc>
        <w:tc>
          <w:tcPr>
            <w:tcW w:w="4650" w:type="dxa"/>
          </w:tcPr>
          <w:p w14:paraId="33B98223">
            <w:pPr>
              <w:rPr>
                <w:rFonts w:ascii="Arial" w:hAnsi="Arial" w:cs="Arial"/>
                <w:b/>
                <w:sz w:val="22"/>
                <w:szCs w:val="22"/>
              </w:rPr>
            </w:pPr>
          </w:p>
        </w:tc>
        <w:tc>
          <w:tcPr>
            <w:tcW w:w="258" w:type="dxa"/>
          </w:tcPr>
          <w:p w14:paraId="6EC2407E">
            <w:pPr>
              <w:rPr>
                <w:rFonts w:ascii="Arial" w:hAnsi="Arial" w:cs="Arial"/>
                <w:bCs/>
                <w:sz w:val="16"/>
                <w:szCs w:val="16"/>
              </w:rPr>
            </w:pPr>
            <w:r>
              <w:rPr>
                <w:rFonts w:ascii="Arial" w:hAnsi="Arial" w:cs="Arial"/>
                <w:bCs/>
                <w:sz w:val="16"/>
                <w:szCs w:val="16"/>
              </w:rPr>
              <w:t>cargo</w:t>
            </w:r>
          </w:p>
        </w:tc>
        <w:tc>
          <w:tcPr>
            <w:tcW w:w="3134" w:type="dxa"/>
          </w:tcPr>
          <w:p w14:paraId="2D31226D">
            <w:pPr>
              <w:rPr>
                <w:rFonts w:ascii="Arial" w:hAnsi="Arial" w:cs="Arial"/>
                <w:b/>
                <w:sz w:val="22"/>
                <w:szCs w:val="22"/>
              </w:rPr>
            </w:pPr>
          </w:p>
        </w:tc>
        <w:tc>
          <w:tcPr>
            <w:tcW w:w="661" w:type="dxa"/>
          </w:tcPr>
          <w:p w14:paraId="510284CA">
            <w:pPr>
              <w:rPr>
                <w:rFonts w:ascii="Arial" w:hAnsi="Arial" w:cs="Arial"/>
                <w:bCs/>
                <w:sz w:val="16"/>
                <w:szCs w:val="16"/>
              </w:rPr>
            </w:pPr>
            <w:r>
              <w:rPr>
                <w:rFonts w:ascii="Arial" w:hAnsi="Arial" w:cs="Arial"/>
                <w:bCs/>
                <w:sz w:val="16"/>
                <w:szCs w:val="16"/>
              </w:rPr>
              <w:t>Fecha</w:t>
            </w:r>
          </w:p>
        </w:tc>
        <w:tc>
          <w:tcPr>
            <w:tcW w:w="1334" w:type="dxa"/>
          </w:tcPr>
          <w:p w14:paraId="68AD2760">
            <w:pPr>
              <w:rPr>
                <w:rFonts w:ascii="Arial" w:hAnsi="Arial" w:cs="Arial"/>
                <w:b/>
                <w:sz w:val="22"/>
                <w:szCs w:val="22"/>
              </w:rPr>
            </w:pPr>
          </w:p>
        </w:tc>
      </w:tr>
      <w:tr w14:paraId="4AE3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 w:type="dxa"/>
          </w:tcPr>
          <w:p w14:paraId="7787B08A">
            <w:pPr>
              <w:rPr>
                <w:rFonts w:ascii="Arial" w:hAnsi="Arial" w:cs="Arial"/>
                <w:bCs/>
                <w:sz w:val="16"/>
                <w:szCs w:val="16"/>
              </w:rPr>
            </w:pPr>
            <w:r>
              <w:rPr>
                <w:rFonts w:ascii="Arial" w:hAnsi="Arial" w:cs="Arial"/>
                <w:bCs/>
                <w:sz w:val="16"/>
                <w:szCs w:val="16"/>
              </w:rPr>
              <w:t>2</w:t>
            </w:r>
          </w:p>
        </w:tc>
        <w:tc>
          <w:tcPr>
            <w:tcW w:w="4650" w:type="dxa"/>
          </w:tcPr>
          <w:p w14:paraId="2B8C9D83">
            <w:pPr>
              <w:rPr>
                <w:rFonts w:ascii="Arial" w:hAnsi="Arial" w:cs="Arial"/>
                <w:b/>
                <w:sz w:val="22"/>
                <w:szCs w:val="22"/>
              </w:rPr>
            </w:pPr>
          </w:p>
        </w:tc>
        <w:tc>
          <w:tcPr>
            <w:tcW w:w="258" w:type="dxa"/>
          </w:tcPr>
          <w:p w14:paraId="4C837C56">
            <w:pPr>
              <w:rPr>
                <w:rFonts w:ascii="Arial" w:hAnsi="Arial" w:cs="Arial"/>
                <w:bCs/>
                <w:sz w:val="16"/>
                <w:szCs w:val="16"/>
              </w:rPr>
            </w:pPr>
            <w:r>
              <w:rPr>
                <w:rFonts w:ascii="Arial" w:hAnsi="Arial" w:cs="Arial"/>
                <w:bCs/>
                <w:sz w:val="16"/>
                <w:szCs w:val="16"/>
              </w:rPr>
              <w:t>cargo</w:t>
            </w:r>
          </w:p>
        </w:tc>
        <w:tc>
          <w:tcPr>
            <w:tcW w:w="3134" w:type="dxa"/>
          </w:tcPr>
          <w:p w14:paraId="6B45CF99">
            <w:pPr>
              <w:rPr>
                <w:rFonts w:ascii="Arial" w:hAnsi="Arial" w:cs="Arial"/>
                <w:b/>
                <w:sz w:val="22"/>
                <w:szCs w:val="22"/>
              </w:rPr>
            </w:pPr>
          </w:p>
        </w:tc>
        <w:tc>
          <w:tcPr>
            <w:tcW w:w="661" w:type="dxa"/>
          </w:tcPr>
          <w:p w14:paraId="703A110C">
            <w:pPr>
              <w:rPr>
                <w:rFonts w:ascii="Arial" w:hAnsi="Arial" w:cs="Arial"/>
                <w:bCs/>
                <w:sz w:val="16"/>
                <w:szCs w:val="16"/>
              </w:rPr>
            </w:pPr>
            <w:r>
              <w:rPr>
                <w:rFonts w:ascii="Arial" w:hAnsi="Arial" w:cs="Arial"/>
                <w:bCs/>
                <w:sz w:val="16"/>
                <w:szCs w:val="16"/>
              </w:rPr>
              <w:t>Fecha</w:t>
            </w:r>
          </w:p>
        </w:tc>
        <w:tc>
          <w:tcPr>
            <w:tcW w:w="1334" w:type="dxa"/>
          </w:tcPr>
          <w:p w14:paraId="7EACEBEC">
            <w:pPr>
              <w:rPr>
                <w:rFonts w:ascii="Arial" w:hAnsi="Arial" w:cs="Arial"/>
                <w:b/>
                <w:sz w:val="22"/>
                <w:szCs w:val="22"/>
              </w:rPr>
            </w:pPr>
          </w:p>
        </w:tc>
      </w:tr>
      <w:tr w14:paraId="3CE33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 w:type="dxa"/>
          </w:tcPr>
          <w:p w14:paraId="35E055CE">
            <w:pPr>
              <w:rPr>
                <w:rFonts w:ascii="Arial" w:hAnsi="Arial" w:cs="Arial"/>
                <w:bCs/>
                <w:sz w:val="16"/>
                <w:szCs w:val="16"/>
              </w:rPr>
            </w:pPr>
            <w:r>
              <w:rPr>
                <w:rFonts w:ascii="Arial" w:hAnsi="Arial" w:cs="Arial"/>
                <w:bCs/>
                <w:sz w:val="16"/>
                <w:szCs w:val="16"/>
              </w:rPr>
              <w:t>3</w:t>
            </w:r>
          </w:p>
        </w:tc>
        <w:tc>
          <w:tcPr>
            <w:tcW w:w="4650" w:type="dxa"/>
          </w:tcPr>
          <w:p w14:paraId="7A488F55">
            <w:pPr>
              <w:rPr>
                <w:rFonts w:ascii="Arial" w:hAnsi="Arial" w:cs="Arial"/>
                <w:b/>
                <w:sz w:val="22"/>
                <w:szCs w:val="22"/>
              </w:rPr>
            </w:pPr>
          </w:p>
        </w:tc>
        <w:tc>
          <w:tcPr>
            <w:tcW w:w="258" w:type="dxa"/>
          </w:tcPr>
          <w:p w14:paraId="4CAFA55E">
            <w:pPr>
              <w:rPr>
                <w:rFonts w:ascii="Arial" w:hAnsi="Arial" w:cs="Arial"/>
                <w:bCs/>
                <w:sz w:val="16"/>
                <w:szCs w:val="16"/>
              </w:rPr>
            </w:pPr>
            <w:r>
              <w:rPr>
                <w:rFonts w:ascii="Arial" w:hAnsi="Arial" w:cs="Arial"/>
                <w:bCs/>
                <w:sz w:val="16"/>
                <w:szCs w:val="16"/>
              </w:rPr>
              <w:t>cargo</w:t>
            </w:r>
          </w:p>
        </w:tc>
        <w:tc>
          <w:tcPr>
            <w:tcW w:w="3134" w:type="dxa"/>
          </w:tcPr>
          <w:p w14:paraId="0967D9CC">
            <w:pPr>
              <w:rPr>
                <w:rFonts w:ascii="Arial" w:hAnsi="Arial" w:cs="Arial"/>
                <w:b/>
                <w:sz w:val="22"/>
                <w:szCs w:val="22"/>
              </w:rPr>
            </w:pPr>
          </w:p>
        </w:tc>
        <w:tc>
          <w:tcPr>
            <w:tcW w:w="661" w:type="dxa"/>
          </w:tcPr>
          <w:p w14:paraId="701B27FF">
            <w:pPr>
              <w:rPr>
                <w:rFonts w:ascii="Arial" w:hAnsi="Arial" w:cs="Arial"/>
                <w:bCs/>
                <w:sz w:val="16"/>
                <w:szCs w:val="16"/>
              </w:rPr>
            </w:pPr>
            <w:r>
              <w:rPr>
                <w:rFonts w:ascii="Arial" w:hAnsi="Arial" w:cs="Arial"/>
                <w:bCs/>
                <w:sz w:val="16"/>
                <w:szCs w:val="16"/>
              </w:rPr>
              <w:t>Fecha</w:t>
            </w:r>
          </w:p>
        </w:tc>
        <w:tc>
          <w:tcPr>
            <w:tcW w:w="1334" w:type="dxa"/>
          </w:tcPr>
          <w:p w14:paraId="5CDA4703">
            <w:pPr>
              <w:rPr>
                <w:rFonts w:ascii="Arial" w:hAnsi="Arial" w:cs="Arial"/>
                <w:b/>
                <w:sz w:val="22"/>
                <w:szCs w:val="22"/>
              </w:rPr>
            </w:pPr>
          </w:p>
        </w:tc>
      </w:tr>
    </w:tbl>
    <w:p w14:paraId="767F67D2">
      <w:pPr>
        <w:rPr>
          <w:rFonts w:ascii="Arial" w:hAnsi="Arial" w:cs="Arial"/>
          <w:b/>
          <w:sz w:val="22"/>
          <w:szCs w:val="22"/>
        </w:rPr>
      </w:pPr>
    </w:p>
    <w:p w14:paraId="5AE65E8D">
      <w:pPr>
        <w:rPr>
          <w:rFonts w:ascii="Arial" w:hAnsi="Arial" w:cs="Arial"/>
          <w:b/>
          <w:sz w:val="22"/>
          <w:szCs w:val="22"/>
        </w:rPr>
      </w:pPr>
    </w:p>
    <w:p w14:paraId="77B3F2A7">
      <w:pPr>
        <w:rPr>
          <w:rFonts w:ascii="Arial" w:hAnsi="Arial" w:cs="Arial"/>
          <w:b/>
          <w:sz w:val="16"/>
          <w:szCs w:val="16"/>
        </w:rPr>
      </w:pPr>
      <w:r>
        <w:rPr>
          <w:rFonts w:hint="default" w:ascii="Arial" w:hAnsi="Arial" w:cs="Arial"/>
          <w:b/>
          <w:sz w:val="22"/>
          <w:szCs w:val="22"/>
          <w:lang w:val="es-ES"/>
        </w:rPr>
        <w:t>Tipo de formación:</w:t>
      </w:r>
      <w:r>
        <w:rPr>
          <w:rFonts w:ascii="Arial" w:hAnsi="Arial" w:cs="Arial"/>
          <w:b/>
          <w:sz w:val="22"/>
          <w:szCs w:val="22"/>
        </w:rPr>
        <w:t xml:space="preserve"> </w:t>
      </w:r>
      <w:r>
        <w:rPr>
          <w:rFonts w:ascii="Arial" w:hAnsi="Arial" w:cs="Arial"/>
          <w:b/>
          <w:sz w:val="16"/>
          <w:szCs w:val="16"/>
        </w:rPr>
        <w:t>(marcar con una X)</w:t>
      </w:r>
    </w:p>
    <w:p w14:paraId="2E92A41D">
      <w:pPr>
        <w:ind w:left="142"/>
        <w:rPr>
          <w:rFonts w:ascii="Arial" w:hAnsi="Arial" w:cs="Arial"/>
          <w:b/>
          <w:sz w:val="16"/>
          <w:szCs w:val="16"/>
        </w:rPr>
      </w:pPr>
    </w:p>
    <w:tbl>
      <w:tblPr>
        <w:tblStyle w:val="11"/>
        <w:tblW w:w="10353"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1"/>
        <w:gridCol w:w="595"/>
        <w:gridCol w:w="1809"/>
        <w:gridCol w:w="595"/>
        <w:gridCol w:w="1997"/>
        <w:gridCol w:w="3436"/>
      </w:tblGrid>
      <w:tr w14:paraId="54573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1" w:type="dxa"/>
          </w:tcPr>
          <w:p w14:paraId="73BA9D63">
            <w:pPr>
              <w:rPr>
                <w:rFonts w:hint="default" w:ascii="Arial" w:hAnsi="Arial" w:cs="Arial"/>
                <w:bCs/>
                <w:sz w:val="16"/>
                <w:szCs w:val="16"/>
                <w:lang w:val="es-ES"/>
              </w:rPr>
            </w:pPr>
            <w:r>
              <w:rPr>
                <w:rFonts w:hint="default" w:ascii="Arial" w:hAnsi="Arial" w:cs="Arial"/>
                <w:b/>
                <w:bCs w:val="0"/>
                <w:sz w:val="16"/>
                <w:szCs w:val="16"/>
                <w:lang w:val="es-ES"/>
              </w:rPr>
              <w:t>Curso de Especialización en Psicoterapia Psicodinámica Completo:</w:t>
            </w:r>
          </w:p>
        </w:tc>
        <w:tc>
          <w:tcPr>
            <w:tcW w:w="595" w:type="dxa"/>
          </w:tcPr>
          <w:p w14:paraId="4E875AB4">
            <w:pPr>
              <w:rPr>
                <w:rFonts w:ascii="Arial" w:hAnsi="Arial" w:cs="Arial"/>
                <w:b/>
                <w:sz w:val="22"/>
                <w:szCs w:val="22"/>
              </w:rPr>
            </w:pPr>
          </w:p>
        </w:tc>
        <w:tc>
          <w:tcPr>
            <w:tcW w:w="1809" w:type="dxa"/>
          </w:tcPr>
          <w:p w14:paraId="73984CCE">
            <w:pPr>
              <w:rPr>
                <w:rFonts w:hint="default" w:ascii="Arial" w:hAnsi="Arial" w:cs="Arial"/>
                <w:bCs/>
                <w:sz w:val="16"/>
                <w:szCs w:val="16"/>
                <w:lang w:val="es-ES"/>
              </w:rPr>
            </w:pPr>
            <w:r>
              <w:rPr>
                <w:rFonts w:hint="default" w:ascii="Arial" w:hAnsi="Arial" w:cs="Arial"/>
                <w:bCs/>
                <w:sz w:val="16"/>
                <w:szCs w:val="16"/>
                <w:lang w:val="es-ES"/>
              </w:rPr>
              <w:t>Seminario indifividual:</w:t>
            </w:r>
          </w:p>
        </w:tc>
        <w:tc>
          <w:tcPr>
            <w:tcW w:w="595" w:type="dxa"/>
          </w:tcPr>
          <w:p w14:paraId="4118F19D">
            <w:pPr>
              <w:rPr>
                <w:rFonts w:ascii="Arial" w:hAnsi="Arial" w:cs="Arial"/>
                <w:b/>
                <w:sz w:val="22"/>
                <w:szCs w:val="22"/>
              </w:rPr>
            </w:pPr>
          </w:p>
        </w:tc>
        <w:tc>
          <w:tcPr>
            <w:tcW w:w="1997" w:type="dxa"/>
          </w:tcPr>
          <w:p w14:paraId="307A10A4">
            <w:pPr>
              <w:rPr>
                <w:rFonts w:hint="default" w:ascii="Arial" w:hAnsi="Arial" w:cs="Arial"/>
                <w:bCs/>
                <w:sz w:val="16"/>
                <w:szCs w:val="16"/>
                <w:lang w:val="es-ES"/>
              </w:rPr>
            </w:pPr>
            <w:r>
              <w:rPr>
                <w:rFonts w:hint="default" w:ascii="Arial" w:hAnsi="Arial" w:cs="Arial"/>
                <w:bCs/>
                <w:sz w:val="16"/>
                <w:szCs w:val="16"/>
                <w:lang w:val="es-ES"/>
              </w:rPr>
              <w:t>Indique el nombre del Seminario</w:t>
            </w:r>
          </w:p>
        </w:tc>
        <w:tc>
          <w:tcPr>
            <w:tcW w:w="3436" w:type="dxa"/>
          </w:tcPr>
          <w:p w14:paraId="15A23942">
            <w:pPr>
              <w:rPr>
                <w:rFonts w:ascii="Arial" w:hAnsi="Arial" w:cs="Arial"/>
                <w:bCs/>
                <w:sz w:val="16"/>
                <w:szCs w:val="16"/>
              </w:rPr>
            </w:pPr>
          </w:p>
        </w:tc>
      </w:tr>
    </w:tbl>
    <w:p w14:paraId="3779BE31">
      <w:pPr>
        <w:rPr>
          <w:rFonts w:ascii="Arial" w:hAnsi="Arial" w:cs="Arial"/>
          <w:b/>
          <w:sz w:val="22"/>
          <w:szCs w:val="22"/>
        </w:rPr>
      </w:pPr>
    </w:p>
    <w:p w14:paraId="641161A8">
      <w:pPr>
        <w:rPr>
          <w:rFonts w:hint="default" w:ascii="Arial" w:hAnsi="Arial" w:cs="Arial"/>
          <w:b/>
          <w:sz w:val="22"/>
          <w:szCs w:val="22"/>
          <w:lang w:val="es-ES"/>
        </w:rPr>
      </w:pPr>
    </w:p>
    <w:p w14:paraId="77579CFF">
      <w:pPr>
        <w:rPr>
          <w:rFonts w:ascii="Arial" w:hAnsi="Arial" w:cs="Arial"/>
          <w:b/>
          <w:sz w:val="16"/>
          <w:szCs w:val="16"/>
        </w:rPr>
      </w:pPr>
      <w:r>
        <w:rPr>
          <w:rFonts w:hint="default" w:ascii="Arial" w:hAnsi="Arial" w:cs="Arial"/>
          <w:b/>
          <w:sz w:val="22"/>
          <w:szCs w:val="22"/>
          <w:lang w:val="es-ES"/>
        </w:rPr>
        <w:t xml:space="preserve">Fragmentación de pago del Curso de Especialización en Psicoterapia Psicodinamica Completo: </w:t>
      </w:r>
      <w:r>
        <w:rPr>
          <w:rFonts w:ascii="Arial" w:hAnsi="Arial" w:cs="Arial"/>
          <w:b/>
          <w:sz w:val="16"/>
          <w:szCs w:val="16"/>
        </w:rPr>
        <w:t>(marcar con una X)</w:t>
      </w:r>
    </w:p>
    <w:p w14:paraId="582B97CF">
      <w:pPr>
        <w:rPr>
          <w:rFonts w:ascii="Arial" w:hAnsi="Arial" w:cs="Arial"/>
          <w:b/>
          <w:sz w:val="16"/>
          <w:szCs w:val="16"/>
        </w:rPr>
      </w:pPr>
    </w:p>
    <w:p w14:paraId="505CFC4D">
      <w:pPr>
        <w:ind w:left="142"/>
        <w:rPr>
          <w:rFonts w:ascii="Arial" w:hAnsi="Arial" w:cs="Arial"/>
          <w:b/>
          <w:sz w:val="16"/>
          <w:szCs w:val="16"/>
        </w:rPr>
      </w:pPr>
    </w:p>
    <w:tbl>
      <w:tblPr>
        <w:tblStyle w:val="11"/>
        <w:tblW w:w="0" w:type="auto"/>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9"/>
        <w:gridCol w:w="818"/>
        <w:gridCol w:w="3766"/>
        <w:gridCol w:w="741"/>
      </w:tblGrid>
      <w:tr w14:paraId="02794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9" w:type="dxa"/>
          </w:tcPr>
          <w:p w14:paraId="5EB29C4E">
            <w:pPr>
              <w:rPr>
                <w:rFonts w:hint="default" w:ascii="Arial" w:hAnsi="Arial" w:cs="Arial"/>
                <w:bCs/>
                <w:sz w:val="16"/>
                <w:szCs w:val="16"/>
                <w:lang w:val="es-ES"/>
              </w:rPr>
            </w:pPr>
            <w:r>
              <w:rPr>
                <w:rFonts w:hint="default" w:ascii="Arial" w:hAnsi="Arial" w:cs="Arial"/>
                <w:bCs/>
                <w:sz w:val="16"/>
                <w:szCs w:val="16"/>
                <w:lang w:val="es-ES"/>
              </w:rPr>
              <w:t>Deseo Fragmentar el pago.</w:t>
            </w:r>
          </w:p>
        </w:tc>
        <w:tc>
          <w:tcPr>
            <w:tcW w:w="818" w:type="dxa"/>
          </w:tcPr>
          <w:p w14:paraId="3059D32C">
            <w:pPr>
              <w:rPr>
                <w:rFonts w:ascii="Arial" w:hAnsi="Arial" w:cs="Arial"/>
                <w:b/>
                <w:sz w:val="22"/>
                <w:szCs w:val="22"/>
              </w:rPr>
            </w:pPr>
          </w:p>
        </w:tc>
        <w:tc>
          <w:tcPr>
            <w:tcW w:w="3766" w:type="dxa"/>
          </w:tcPr>
          <w:p w14:paraId="5976FB8B">
            <w:pPr>
              <w:rPr>
                <w:rFonts w:hint="default" w:ascii="Arial" w:hAnsi="Arial" w:cs="Arial"/>
                <w:bCs/>
                <w:sz w:val="16"/>
                <w:szCs w:val="16"/>
                <w:lang w:val="es-ES"/>
              </w:rPr>
            </w:pPr>
            <w:r>
              <w:rPr>
                <w:rFonts w:hint="default" w:ascii="Arial" w:hAnsi="Arial" w:cs="Arial"/>
                <w:bCs/>
                <w:sz w:val="16"/>
                <w:szCs w:val="16"/>
                <w:lang w:val="es-ES"/>
              </w:rPr>
              <w:t>Deseo Realizar un solo pago</w:t>
            </w:r>
          </w:p>
        </w:tc>
        <w:tc>
          <w:tcPr>
            <w:tcW w:w="741" w:type="dxa"/>
          </w:tcPr>
          <w:p w14:paraId="3246F5A8">
            <w:pPr>
              <w:rPr>
                <w:rFonts w:ascii="Arial" w:hAnsi="Arial" w:cs="Arial"/>
                <w:b/>
                <w:sz w:val="22"/>
                <w:szCs w:val="22"/>
              </w:rPr>
            </w:pPr>
          </w:p>
        </w:tc>
      </w:tr>
    </w:tbl>
    <w:p w14:paraId="3ED48F01">
      <w:pPr>
        <w:rPr>
          <w:rFonts w:ascii="Arial" w:hAnsi="Arial" w:cs="Arial"/>
          <w:b/>
          <w:sz w:val="16"/>
          <w:szCs w:val="16"/>
        </w:rPr>
      </w:pPr>
    </w:p>
    <w:p w14:paraId="362AFB30">
      <w:pPr>
        <w:rPr>
          <w:rFonts w:hint="default" w:ascii="Arial" w:hAnsi="Arial" w:cs="Arial"/>
          <w:b/>
          <w:sz w:val="22"/>
          <w:szCs w:val="22"/>
          <w:lang w:val="es-ES"/>
        </w:rPr>
      </w:pPr>
    </w:p>
    <w:p w14:paraId="7A02BEC7">
      <w:pPr>
        <w:rPr>
          <w:rFonts w:ascii="Arial" w:hAnsi="Arial" w:cs="Arial"/>
          <w:b/>
          <w:sz w:val="22"/>
          <w:szCs w:val="22"/>
        </w:rPr>
      </w:pPr>
      <w:r>
        <w:rPr>
          <w:rFonts w:hint="default" w:ascii="Arial" w:hAnsi="Arial" w:cs="Arial"/>
          <w:b/>
          <w:sz w:val="22"/>
          <w:szCs w:val="22"/>
          <w:lang w:val="es-ES"/>
        </w:rPr>
        <w:t>Honorarios:</w:t>
      </w:r>
    </w:p>
    <w:p w14:paraId="041E63E5">
      <w:pPr>
        <w:rPr>
          <w:rFonts w:ascii="Arial" w:hAnsi="Arial" w:cs="Arial"/>
          <w:b/>
          <w:sz w:val="22"/>
          <w:szCs w:val="22"/>
        </w:rPr>
      </w:pPr>
    </w:p>
    <w:tbl>
      <w:tblPr>
        <w:tblStyle w:val="11"/>
        <w:tblW w:w="0" w:type="auto"/>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41"/>
      </w:tblGrid>
      <w:tr w14:paraId="19675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0341" w:type="dxa"/>
          </w:tcPr>
          <w:p w14:paraId="4717E369">
            <w:pPr>
              <w:rPr>
                <w:rFonts w:hint="default" w:ascii="Arial" w:hAnsi="Arial" w:cs="Arial"/>
                <w:b w:val="0"/>
                <w:bCs/>
                <w:sz w:val="18"/>
                <w:szCs w:val="18"/>
                <w:lang w:val="es-ES"/>
              </w:rPr>
            </w:pPr>
            <w:r>
              <w:rPr>
                <w:rFonts w:hint="default" w:ascii="Arial" w:hAnsi="Arial" w:cs="Arial"/>
                <w:b w:val="0"/>
                <w:bCs/>
                <w:sz w:val="18"/>
                <w:szCs w:val="18"/>
              </w:rPr>
              <w:t>El precio del curso es diferente para socios y no socios. Consulta a secretaría en el caso en el que desees fragmenar el pago. 3 pagos: septiembre,  noviembre y enero. </w:t>
            </w:r>
            <w:r>
              <w:rPr>
                <w:rFonts w:hint="default" w:ascii="Arial" w:hAnsi="Arial" w:cs="Arial"/>
                <w:b w:val="0"/>
                <w:bCs/>
                <w:sz w:val="18"/>
                <w:szCs w:val="18"/>
                <w:lang w:val="es-ES"/>
              </w:rPr>
              <w:t xml:space="preserve">Rellena la casilla correspondiente en el presente formulario. </w:t>
            </w:r>
          </w:p>
          <w:p w14:paraId="33C982A1">
            <w:pPr>
              <w:rPr>
                <w:rFonts w:hint="default" w:ascii="Arial" w:hAnsi="Arial" w:cs="Arial"/>
                <w:b w:val="0"/>
                <w:bCs/>
                <w:sz w:val="18"/>
                <w:szCs w:val="18"/>
              </w:rPr>
            </w:pPr>
            <w:r>
              <w:rPr>
                <w:rFonts w:hint="default" w:ascii="Arial" w:hAnsi="Arial" w:cs="Arial"/>
                <w:b w:val="0"/>
                <w:bCs/>
                <w:sz w:val="18"/>
                <w:szCs w:val="18"/>
              </w:rPr>
              <w:t> </w:t>
            </w:r>
          </w:p>
          <w:p w14:paraId="78C1034C">
            <w:pPr>
              <w:rPr>
                <w:rFonts w:hint="default" w:ascii="Arial" w:hAnsi="Arial" w:cs="Arial"/>
                <w:b w:val="0"/>
                <w:bCs/>
                <w:sz w:val="18"/>
                <w:szCs w:val="18"/>
              </w:rPr>
            </w:pPr>
            <w:r>
              <w:rPr>
                <w:rFonts w:hint="default" w:ascii="Arial" w:hAnsi="Arial" w:cs="Arial"/>
                <w:b w:val="0"/>
                <w:bCs/>
                <w:sz w:val="18"/>
                <w:szCs w:val="18"/>
              </w:rPr>
              <w:t>450€ No socios (150€ cada pago)</w:t>
            </w:r>
          </w:p>
          <w:p w14:paraId="3C63E36F">
            <w:pPr>
              <w:rPr>
                <w:rFonts w:hint="default" w:ascii="Arial" w:hAnsi="Arial" w:cs="Arial"/>
                <w:b w:val="0"/>
                <w:bCs/>
                <w:sz w:val="18"/>
                <w:szCs w:val="18"/>
              </w:rPr>
            </w:pPr>
            <w:r>
              <w:rPr>
                <w:rFonts w:hint="default" w:ascii="Arial" w:hAnsi="Arial" w:cs="Arial"/>
                <w:b w:val="0"/>
                <w:bCs/>
                <w:sz w:val="18"/>
                <w:szCs w:val="18"/>
              </w:rPr>
              <w:t>300€ Socios (100 € cada pago)</w:t>
            </w:r>
          </w:p>
          <w:p w14:paraId="5E295A30">
            <w:pPr>
              <w:rPr>
                <w:rFonts w:hint="default" w:ascii="Arial" w:hAnsi="Arial" w:cs="Arial"/>
                <w:b w:val="0"/>
                <w:bCs/>
                <w:sz w:val="18"/>
                <w:szCs w:val="18"/>
              </w:rPr>
            </w:pPr>
            <w:r>
              <w:rPr>
                <w:rFonts w:hint="default" w:ascii="Arial" w:hAnsi="Arial" w:cs="Arial"/>
                <w:b w:val="0"/>
                <w:bCs/>
                <w:sz w:val="18"/>
                <w:szCs w:val="18"/>
              </w:rPr>
              <w:t> </w:t>
            </w:r>
          </w:p>
          <w:p w14:paraId="24362743">
            <w:pPr>
              <w:rPr>
                <w:rFonts w:hint="default" w:ascii="Arial" w:hAnsi="Arial" w:cs="Arial"/>
                <w:b w:val="0"/>
                <w:bCs/>
                <w:sz w:val="18"/>
                <w:szCs w:val="18"/>
              </w:rPr>
            </w:pPr>
            <w:r>
              <w:rPr>
                <w:rFonts w:hint="default" w:ascii="Arial" w:hAnsi="Arial" w:cs="Arial"/>
                <w:b w:val="0"/>
                <w:bCs/>
                <w:sz w:val="18"/>
                <w:szCs w:val="18"/>
              </w:rPr>
              <w:t>Reserva de plaza para el curso completo 50€. (La reserva se descontará del precio final. Si el curso no completara los inscritos mínimos se procederá a la devolución de la reserva. Si la persona desea no iniciar el curso se perderá la reserva de plaza). </w:t>
            </w:r>
          </w:p>
          <w:p w14:paraId="3D666CC9">
            <w:pPr>
              <w:rPr>
                <w:rFonts w:hint="default" w:ascii="Arial" w:hAnsi="Arial" w:cs="Arial"/>
                <w:b w:val="0"/>
                <w:bCs/>
                <w:sz w:val="18"/>
                <w:szCs w:val="18"/>
              </w:rPr>
            </w:pPr>
            <w:r>
              <w:rPr>
                <w:rFonts w:hint="default" w:ascii="Arial" w:hAnsi="Arial" w:cs="Arial"/>
                <w:b w:val="0"/>
                <w:bCs/>
                <w:sz w:val="18"/>
                <w:szCs w:val="18"/>
              </w:rPr>
              <w:t> </w:t>
            </w:r>
          </w:p>
          <w:p w14:paraId="5870FC56">
            <w:pPr>
              <w:rPr>
                <w:rFonts w:ascii="Arial" w:hAnsi="Arial" w:cs="Arial"/>
                <w:b/>
                <w:sz w:val="22"/>
                <w:szCs w:val="22"/>
              </w:rPr>
            </w:pPr>
            <w:r>
              <w:rPr>
                <w:rFonts w:hint="default" w:ascii="Arial" w:hAnsi="Arial" w:cs="Arial"/>
                <w:b w:val="0"/>
                <w:bCs/>
                <w:sz w:val="18"/>
                <w:szCs w:val="18"/>
                <w:lang w:val="es-ES"/>
              </w:rPr>
              <w:t xml:space="preserve">Clases </w:t>
            </w:r>
            <w:r>
              <w:rPr>
                <w:rFonts w:hint="default" w:ascii="Arial" w:hAnsi="Arial" w:cs="Arial"/>
                <w:b w:val="0"/>
                <w:bCs/>
                <w:sz w:val="18"/>
                <w:szCs w:val="18"/>
              </w:rPr>
              <w:t>individuales 1 clase 60€ de 2 clases 110€</w:t>
            </w:r>
          </w:p>
        </w:tc>
      </w:tr>
    </w:tbl>
    <w:p w14:paraId="1B8009E9">
      <w:pPr>
        <w:rPr>
          <w:rFonts w:ascii="Arial" w:hAnsi="Arial" w:cs="Arial"/>
          <w:b/>
          <w:sz w:val="22"/>
          <w:szCs w:val="22"/>
        </w:rPr>
      </w:pPr>
    </w:p>
    <w:p w14:paraId="2291E7D2">
      <w:pPr>
        <w:rPr>
          <w:rFonts w:ascii="Arial" w:hAnsi="Arial" w:cs="Arial"/>
          <w:b/>
          <w:sz w:val="22"/>
          <w:szCs w:val="22"/>
        </w:rPr>
      </w:pPr>
      <w:bookmarkStart w:id="2" w:name="_GoBack"/>
      <w:bookmarkEnd w:id="2"/>
    </w:p>
    <w:p w14:paraId="3689FEFF">
      <w:pPr>
        <w:rPr>
          <w:rFonts w:ascii="Arial" w:hAnsi="Arial" w:cs="Arial"/>
          <w:b/>
          <w:sz w:val="22"/>
          <w:szCs w:val="22"/>
        </w:rPr>
      </w:pPr>
    </w:p>
    <w:p w14:paraId="7C2B88DC">
      <w:pPr>
        <w:rPr>
          <w:rFonts w:ascii="Wingdings" w:hAnsi="Wingdings" w:cs="Arial"/>
          <w:b/>
          <w:sz w:val="28"/>
          <w:szCs w:val="28"/>
        </w:rPr>
      </w:pPr>
      <w:r>
        <w:rPr>
          <w:rFonts w:ascii="Arial" w:hAnsi="Arial" w:cs="Arial"/>
          <w:b/>
          <w:sz w:val="22"/>
          <w:szCs w:val="22"/>
        </w:rPr>
        <w:t xml:space="preserve">_ _ _ _ _ _ _ _ _ _ _ _ _ _ _ _ _ _ _ _ _ _ _ _ _ _ _ _ _ _ _ _ _ _ _ _ _ _ _ _ _ _ _ _ _ _ _ _ _ _ _ _ _ _ _ </w:t>
      </w:r>
      <w:r>
        <w:rPr>
          <w:rFonts w:ascii="Wingdings" w:hAnsi="Wingdings" w:cs="Arial"/>
          <w:b/>
          <w:sz w:val="28"/>
          <w:szCs w:val="28"/>
        </w:rPr>
        <w:t>"</w:t>
      </w:r>
    </w:p>
    <w:p w14:paraId="3A677D67">
      <w:pPr>
        <w:jc w:val="center"/>
        <w:rPr>
          <w:rFonts w:ascii="Arial" w:hAnsi="Arial" w:cs="Arial"/>
          <w:b/>
          <w:sz w:val="16"/>
          <w:szCs w:val="16"/>
        </w:rPr>
      </w:pPr>
    </w:p>
    <w:p w14:paraId="38EFC7EE">
      <w:pPr>
        <w:jc w:val="center"/>
        <w:rPr>
          <w:rFonts w:ascii="Arial" w:hAnsi="Arial" w:cs="Arial"/>
          <w:b/>
          <w:sz w:val="22"/>
          <w:szCs w:val="22"/>
        </w:rPr>
      </w:pPr>
      <w:r>
        <w:rPr>
          <w:rFonts w:ascii="Arial" w:hAnsi="Arial" w:cs="Arial"/>
          <w:b/>
          <w:sz w:val="22"/>
          <w:szCs w:val="22"/>
        </w:rPr>
        <w:t>Domicilio de cobro</w:t>
      </w:r>
    </w:p>
    <w:p w14:paraId="5477ECDF">
      <w:pPr>
        <w:rPr>
          <w:rFonts w:ascii="Arial" w:hAnsi="Arial" w:cs="Arial"/>
          <w:b/>
          <w:sz w:val="22"/>
          <w:szCs w:val="22"/>
        </w:rPr>
      </w:pPr>
    </w:p>
    <w:tbl>
      <w:tblPr>
        <w:tblStyle w:val="11"/>
        <w:tblW w:w="0" w:type="auto"/>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8"/>
        <w:gridCol w:w="829"/>
        <w:gridCol w:w="901"/>
        <w:gridCol w:w="3701"/>
        <w:gridCol w:w="907"/>
        <w:gridCol w:w="1898"/>
      </w:tblGrid>
      <w:tr w14:paraId="3B1AD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8" w:type="dxa"/>
          </w:tcPr>
          <w:p w14:paraId="6E26929B">
            <w:pPr>
              <w:rPr>
                <w:rFonts w:ascii="Arial" w:hAnsi="Arial" w:cs="Arial"/>
                <w:bCs/>
                <w:sz w:val="16"/>
                <w:szCs w:val="16"/>
              </w:rPr>
            </w:pPr>
            <w:r>
              <w:rPr>
                <w:rFonts w:ascii="Arial" w:hAnsi="Arial" w:cs="Arial"/>
                <w:bCs/>
                <w:sz w:val="16"/>
                <w:szCs w:val="16"/>
              </w:rPr>
              <w:t>Código IBAN de la cuenta</w:t>
            </w:r>
          </w:p>
        </w:tc>
        <w:tc>
          <w:tcPr>
            <w:tcW w:w="8236" w:type="dxa"/>
            <w:gridSpan w:val="5"/>
          </w:tcPr>
          <w:p w14:paraId="58D33EBE">
            <w:pPr>
              <w:rPr>
                <w:rFonts w:ascii="Arial" w:hAnsi="Arial" w:cs="Arial"/>
                <w:b/>
                <w:sz w:val="22"/>
                <w:szCs w:val="22"/>
              </w:rPr>
            </w:pPr>
          </w:p>
        </w:tc>
      </w:tr>
      <w:tr w14:paraId="58C02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8" w:type="dxa"/>
          </w:tcPr>
          <w:p w14:paraId="7B23B9F1">
            <w:pPr>
              <w:rPr>
                <w:rFonts w:ascii="Arial" w:hAnsi="Arial" w:cs="Arial"/>
                <w:bCs/>
                <w:sz w:val="16"/>
                <w:szCs w:val="16"/>
              </w:rPr>
            </w:pPr>
            <w:r>
              <w:rPr>
                <w:rFonts w:ascii="Arial" w:hAnsi="Arial" w:cs="Arial"/>
                <w:bCs/>
                <w:sz w:val="16"/>
                <w:szCs w:val="16"/>
              </w:rPr>
              <w:t>Nombre del titular</w:t>
            </w:r>
          </w:p>
        </w:tc>
        <w:tc>
          <w:tcPr>
            <w:tcW w:w="8236" w:type="dxa"/>
            <w:gridSpan w:val="5"/>
          </w:tcPr>
          <w:p w14:paraId="24A13D7A">
            <w:pPr>
              <w:rPr>
                <w:rFonts w:ascii="Arial" w:hAnsi="Arial" w:cs="Arial"/>
                <w:b/>
                <w:sz w:val="22"/>
                <w:szCs w:val="22"/>
              </w:rPr>
            </w:pPr>
          </w:p>
        </w:tc>
      </w:tr>
      <w:tr w14:paraId="709F8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8" w:type="dxa"/>
          </w:tcPr>
          <w:p w14:paraId="6291B6AB">
            <w:pPr>
              <w:rPr>
                <w:rFonts w:ascii="Arial" w:hAnsi="Arial" w:cs="Arial"/>
                <w:bCs/>
                <w:sz w:val="16"/>
                <w:szCs w:val="16"/>
              </w:rPr>
            </w:pPr>
            <w:r>
              <w:rPr>
                <w:rFonts w:ascii="Arial" w:hAnsi="Arial" w:cs="Arial"/>
                <w:bCs/>
                <w:sz w:val="16"/>
                <w:szCs w:val="16"/>
              </w:rPr>
              <w:t>Nombre de la Entidad</w:t>
            </w:r>
          </w:p>
        </w:tc>
        <w:tc>
          <w:tcPr>
            <w:tcW w:w="5431" w:type="dxa"/>
            <w:gridSpan w:val="3"/>
          </w:tcPr>
          <w:p w14:paraId="23360158">
            <w:pPr>
              <w:rPr>
                <w:rFonts w:ascii="Arial" w:hAnsi="Arial" w:cs="Arial"/>
                <w:b/>
                <w:sz w:val="22"/>
                <w:szCs w:val="22"/>
              </w:rPr>
            </w:pPr>
          </w:p>
        </w:tc>
        <w:tc>
          <w:tcPr>
            <w:tcW w:w="907" w:type="dxa"/>
          </w:tcPr>
          <w:p w14:paraId="69DE3F65">
            <w:pPr>
              <w:rPr>
                <w:rFonts w:ascii="Arial" w:hAnsi="Arial" w:cs="Arial"/>
                <w:b/>
                <w:sz w:val="22"/>
                <w:szCs w:val="22"/>
              </w:rPr>
            </w:pPr>
            <w:r>
              <w:rPr>
                <w:rFonts w:ascii="Arial" w:hAnsi="Arial" w:cs="Arial"/>
                <w:bCs/>
                <w:sz w:val="16"/>
                <w:szCs w:val="16"/>
              </w:rPr>
              <w:t>Sucursal</w:t>
            </w:r>
          </w:p>
        </w:tc>
        <w:tc>
          <w:tcPr>
            <w:tcW w:w="1898" w:type="dxa"/>
          </w:tcPr>
          <w:p w14:paraId="0B199CC2">
            <w:pPr>
              <w:rPr>
                <w:rFonts w:ascii="Arial" w:hAnsi="Arial" w:cs="Arial"/>
                <w:b/>
                <w:sz w:val="22"/>
                <w:szCs w:val="22"/>
              </w:rPr>
            </w:pPr>
          </w:p>
        </w:tc>
      </w:tr>
      <w:tr w14:paraId="5618D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8" w:type="dxa"/>
          </w:tcPr>
          <w:p w14:paraId="2F542348">
            <w:pPr>
              <w:rPr>
                <w:rFonts w:ascii="Arial" w:hAnsi="Arial" w:cs="Arial"/>
                <w:bCs/>
                <w:sz w:val="16"/>
                <w:szCs w:val="16"/>
              </w:rPr>
            </w:pPr>
            <w:r>
              <w:rPr>
                <w:rFonts w:ascii="Arial" w:hAnsi="Arial" w:cs="Arial"/>
                <w:bCs/>
                <w:sz w:val="16"/>
                <w:szCs w:val="16"/>
              </w:rPr>
              <w:t>Domicilio</w:t>
            </w:r>
          </w:p>
        </w:tc>
        <w:tc>
          <w:tcPr>
            <w:tcW w:w="8236" w:type="dxa"/>
            <w:gridSpan w:val="5"/>
          </w:tcPr>
          <w:p w14:paraId="49DA486A">
            <w:pPr>
              <w:rPr>
                <w:rFonts w:ascii="Arial" w:hAnsi="Arial" w:cs="Arial"/>
                <w:b/>
                <w:sz w:val="22"/>
                <w:szCs w:val="22"/>
              </w:rPr>
            </w:pPr>
          </w:p>
        </w:tc>
      </w:tr>
      <w:tr w14:paraId="116E9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8" w:type="dxa"/>
          </w:tcPr>
          <w:p w14:paraId="2125ECFB">
            <w:pPr>
              <w:rPr>
                <w:rFonts w:ascii="Arial" w:hAnsi="Arial" w:cs="Arial"/>
                <w:bCs/>
                <w:sz w:val="16"/>
                <w:szCs w:val="16"/>
              </w:rPr>
            </w:pPr>
            <w:r>
              <w:rPr>
                <w:rFonts w:ascii="Arial" w:hAnsi="Arial" w:cs="Arial"/>
                <w:bCs/>
                <w:sz w:val="16"/>
                <w:szCs w:val="16"/>
              </w:rPr>
              <w:t>Código Postal</w:t>
            </w:r>
          </w:p>
        </w:tc>
        <w:tc>
          <w:tcPr>
            <w:tcW w:w="829" w:type="dxa"/>
          </w:tcPr>
          <w:p w14:paraId="25D02337">
            <w:pPr>
              <w:rPr>
                <w:rFonts w:ascii="Arial" w:hAnsi="Arial" w:cs="Arial"/>
                <w:b/>
                <w:sz w:val="22"/>
                <w:szCs w:val="22"/>
              </w:rPr>
            </w:pPr>
          </w:p>
        </w:tc>
        <w:tc>
          <w:tcPr>
            <w:tcW w:w="901" w:type="dxa"/>
          </w:tcPr>
          <w:p w14:paraId="3CE3C8D3">
            <w:pPr>
              <w:rPr>
                <w:rFonts w:ascii="Arial" w:hAnsi="Arial" w:cs="Arial"/>
                <w:bCs/>
                <w:sz w:val="16"/>
                <w:szCs w:val="16"/>
              </w:rPr>
            </w:pPr>
            <w:r>
              <w:rPr>
                <w:rFonts w:ascii="Arial" w:hAnsi="Arial" w:cs="Arial"/>
                <w:bCs/>
                <w:sz w:val="16"/>
                <w:szCs w:val="16"/>
              </w:rPr>
              <w:t>Localidad</w:t>
            </w:r>
          </w:p>
        </w:tc>
        <w:tc>
          <w:tcPr>
            <w:tcW w:w="3701" w:type="dxa"/>
          </w:tcPr>
          <w:p w14:paraId="099C2A50">
            <w:pPr>
              <w:rPr>
                <w:rFonts w:ascii="Arial" w:hAnsi="Arial" w:cs="Arial"/>
                <w:b/>
                <w:sz w:val="22"/>
                <w:szCs w:val="22"/>
              </w:rPr>
            </w:pPr>
          </w:p>
        </w:tc>
        <w:tc>
          <w:tcPr>
            <w:tcW w:w="907" w:type="dxa"/>
          </w:tcPr>
          <w:p w14:paraId="470FE281">
            <w:pPr>
              <w:rPr>
                <w:rFonts w:ascii="Arial" w:hAnsi="Arial" w:cs="Arial"/>
                <w:bCs/>
                <w:sz w:val="16"/>
                <w:szCs w:val="16"/>
              </w:rPr>
            </w:pPr>
            <w:r>
              <w:rPr>
                <w:rFonts w:ascii="Arial" w:hAnsi="Arial" w:cs="Arial"/>
                <w:bCs/>
                <w:sz w:val="16"/>
                <w:szCs w:val="16"/>
              </w:rPr>
              <w:t>Provincia</w:t>
            </w:r>
          </w:p>
        </w:tc>
        <w:tc>
          <w:tcPr>
            <w:tcW w:w="1898" w:type="dxa"/>
          </w:tcPr>
          <w:p w14:paraId="4701217D">
            <w:pPr>
              <w:rPr>
                <w:rFonts w:ascii="Arial" w:hAnsi="Arial" w:cs="Arial"/>
                <w:b/>
                <w:sz w:val="22"/>
                <w:szCs w:val="22"/>
              </w:rPr>
            </w:pPr>
          </w:p>
        </w:tc>
      </w:tr>
    </w:tbl>
    <w:p w14:paraId="4CE79A03">
      <w:pPr>
        <w:rPr>
          <w:rFonts w:ascii="Arial" w:hAnsi="Arial" w:cs="Arial"/>
          <w:b/>
          <w:sz w:val="18"/>
          <w:szCs w:val="18"/>
        </w:rPr>
      </w:pPr>
      <w:r>
        <w:rPr>
          <w:rFonts w:ascii="Arial" w:hAnsi="Arial" w:cs="Arial"/>
          <w:b/>
          <w:sz w:val="18"/>
          <w:szCs w:val="18"/>
        </w:rPr>
        <w:t xml:space="preserve"> </w:t>
      </w:r>
    </w:p>
    <w:p w14:paraId="65830368">
      <w:pPr>
        <w:rPr>
          <w:rFonts w:ascii="Arial" w:hAnsi="Arial" w:cs="Arial"/>
          <w:b/>
          <w:sz w:val="16"/>
          <w:szCs w:val="16"/>
        </w:rPr>
      </w:pPr>
      <w:r>
        <w:rPr>
          <w:rFonts w:ascii="Arial" w:hAnsi="Arial" w:cs="Arial"/>
          <w:bCs/>
          <w:sz w:val="16"/>
          <w:szCs w:val="16"/>
        </w:rPr>
        <w:t xml:space="preserve">Acepto las condiciones de cobro de las cuotas sociales de la </w:t>
      </w:r>
      <w:r>
        <w:rPr>
          <w:rFonts w:ascii="Arial" w:hAnsi="Arial" w:cs="Arial"/>
          <w:b/>
          <w:sz w:val="16"/>
          <w:szCs w:val="16"/>
        </w:rPr>
        <w:t>Asociación de Psicoanálisis Aplicado “GRADIVA” de Santiago de Compostela</w:t>
      </w:r>
    </w:p>
    <w:p w14:paraId="0D3A51C2">
      <w:pPr>
        <w:rPr>
          <w:rFonts w:ascii="Arial" w:hAnsi="Arial" w:cs="Arial"/>
          <w:b/>
          <w:sz w:val="16"/>
          <w:szCs w:val="16"/>
        </w:rPr>
      </w:pPr>
    </w:p>
    <w:tbl>
      <w:tblPr>
        <w:tblStyle w:val="11"/>
        <w:tblW w:w="7206" w:type="dxa"/>
        <w:tblInd w:w="3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6214"/>
      </w:tblGrid>
      <w:tr w14:paraId="5B935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bottom w:val="single" w:color="auto" w:sz="4" w:space="0"/>
            </w:tcBorders>
          </w:tcPr>
          <w:p w14:paraId="29FF1F30">
            <w:pPr>
              <w:rPr>
                <w:rFonts w:ascii="Arial" w:hAnsi="Arial" w:cs="Arial"/>
                <w:bCs/>
                <w:sz w:val="16"/>
                <w:szCs w:val="16"/>
              </w:rPr>
            </w:pPr>
            <w:r>
              <w:rPr>
                <w:rFonts w:ascii="Arial" w:hAnsi="Arial" w:cs="Arial"/>
                <w:bCs/>
                <w:sz w:val="16"/>
                <w:szCs w:val="16"/>
              </w:rPr>
              <w:t>FIRMA</w:t>
            </w:r>
          </w:p>
        </w:tc>
        <w:tc>
          <w:tcPr>
            <w:tcW w:w="6214" w:type="dxa"/>
            <w:tcBorders>
              <w:bottom w:val="nil"/>
              <w:right w:val="single" w:color="auto" w:sz="4" w:space="0"/>
            </w:tcBorders>
          </w:tcPr>
          <w:p w14:paraId="3B5C3613">
            <w:pPr>
              <w:rPr>
                <w:rFonts w:ascii="Arial" w:hAnsi="Arial" w:cs="Arial"/>
                <w:b/>
                <w:sz w:val="22"/>
                <w:szCs w:val="22"/>
              </w:rPr>
            </w:pPr>
          </w:p>
        </w:tc>
      </w:tr>
      <w:tr w14:paraId="719F0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left w:val="nil"/>
              <w:bottom w:val="nil"/>
            </w:tcBorders>
          </w:tcPr>
          <w:p w14:paraId="3E39D2F0">
            <w:pPr>
              <w:rPr>
                <w:rFonts w:ascii="Arial" w:hAnsi="Arial" w:cs="Arial"/>
                <w:bCs/>
                <w:sz w:val="16"/>
                <w:szCs w:val="16"/>
              </w:rPr>
            </w:pPr>
          </w:p>
        </w:tc>
        <w:tc>
          <w:tcPr>
            <w:tcW w:w="6214" w:type="dxa"/>
            <w:tcBorders>
              <w:top w:val="nil"/>
              <w:bottom w:val="nil"/>
              <w:right w:val="single" w:color="auto" w:sz="4" w:space="0"/>
            </w:tcBorders>
          </w:tcPr>
          <w:p w14:paraId="4B5E097E">
            <w:pPr>
              <w:rPr>
                <w:rFonts w:ascii="Arial" w:hAnsi="Arial" w:cs="Arial"/>
                <w:b/>
                <w:sz w:val="22"/>
                <w:szCs w:val="22"/>
              </w:rPr>
            </w:pPr>
          </w:p>
        </w:tc>
      </w:tr>
      <w:tr w14:paraId="0266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nil"/>
              <w:left w:val="nil"/>
              <w:bottom w:val="nil"/>
            </w:tcBorders>
          </w:tcPr>
          <w:p w14:paraId="7D8825F4">
            <w:pPr>
              <w:rPr>
                <w:rFonts w:ascii="Arial" w:hAnsi="Arial" w:cs="Arial"/>
                <w:bCs/>
                <w:sz w:val="16"/>
                <w:szCs w:val="16"/>
              </w:rPr>
            </w:pPr>
          </w:p>
        </w:tc>
        <w:tc>
          <w:tcPr>
            <w:tcW w:w="6214" w:type="dxa"/>
            <w:tcBorders>
              <w:top w:val="nil"/>
              <w:bottom w:val="nil"/>
              <w:right w:val="single" w:color="auto" w:sz="4" w:space="0"/>
            </w:tcBorders>
          </w:tcPr>
          <w:p w14:paraId="6B24EB5D">
            <w:pPr>
              <w:rPr>
                <w:rFonts w:ascii="Arial" w:hAnsi="Arial" w:cs="Arial"/>
                <w:b/>
                <w:sz w:val="22"/>
                <w:szCs w:val="22"/>
              </w:rPr>
            </w:pPr>
          </w:p>
        </w:tc>
      </w:tr>
      <w:tr w14:paraId="33211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nil"/>
              <w:left w:val="nil"/>
              <w:bottom w:val="nil"/>
            </w:tcBorders>
          </w:tcPr>
          <w:p w14:paraId="692D8E83">
            <w:pPr>
              <w:rPr>
                <w:rFonts w:ascii="Arial" w:hAnsi="Arial" w:cs="Arial"/>
                <w:bCs/>
                <w:sz w:val="16"/>
                <w:szCs w:val="16"/>
              </w:rPr>
            </w:pPr>
          </w:p>
          <w:p w14:paraId="42167AD1">
            <w:pPr>
              <w:rPr>
                <w:rFonts w:ascii="Arial" w:hAnsi="Arial" w:cs="Arial"/>
                <w:bCs/>
                <w:sz w:val="16"/>
                <w:szCs w:val="16"/>
              </w:rPr>
            </w:pPr>
          </w:p>
        </w:tc>
        <w:tc>
          <w:tcPr>
            <w:tcW w:w="6214" w:type="dxa"/>
            <w:tcBorders>
              <w:top w:val="nil"/>
              <w:bottom w:val="single" w:color="auto" w:sz="4" w:space="0"/>
              <w:right w:val="single" w:color="auto" w:sz="4" w:space="0"/>
            </w:tcBorders>
          </w:tcPr>
          <w:p w14:paraId="6A29DBF8">
            <w:pPr>
              <w:rPr>
                <w:rFonts w:ascii="Arial" w:hAnsi="Arial" w:cs="Arial"/>
                <w:b/>
                <w:sz w:val="22"/>
                <w:szCs w:val="22"/>
              </w:rPr>
            </w:pPr>
          </w:p>
        </w:tc>
      </w:tr>
    </w:tbl>
    <w:p w14:paraId="07628E59">
      <w:pPr>
        <w:spacing w:after="200"/>
        <w:jc w:val="center"/>
        <w:rPr>
          <w:rFonts w:hint="default" w:ascii="Calibri" w:hAnsi="Calibri" w:eastAsia="Calibri" w:cs="Calibri"/>
          <w:b/>
          <w:bCs/>
          <w:sz w:val="28"/>
          <w:szCs w:val="28"/>
          <w:lang w:val="es-ES"/>
        </w:rPr>
      </w:pPr>
    </w:p>
    <w:p w14:paraId="6A7E71A1">
      <w:pPr>
        <w:rPr>
          <w:rFonts w:ascii="Wingdings" w:hAnsi="Wingdings" w:cs="Arial"/>
          <w:b/>
          <w:sz w:val="28"/>
          <w:szCs w:val="28"/>
        </w:rPr>
      </w:pPr>
      <w:r>
        <w:rPr>
          <w:rFonts w:ascii="Arial" w:hAnsi="Arial" w:cs="Arial"/>
          <w:b/>
          <w:sz w:val="22"/>
          <w:szCs w:val="22"/>
        </w:rPr>
        <w:t xml:space="preserve">_ _ _ _ _ _ _ _ _ _ _ _ _ _ _ _ _ _ _ _ _ _ _ _ _ _ _ _ _ _ _ _ _ _ _ _ _ _ _ _ _ _ _ _ _ _ _ _ _ _ _ _ _ _ _ </w:t>
      </w:r>
      <w:r>
        <w:rPr>
          <w:rFonts w:ascii="Wingdings" w:hAnsi="Wingdings" w:cs="Arial"/>
          <w:b/>
          <w:sz w:val="28"/>
          <w:szCs w:val="28"/>
        </w:rPr>
        <w:t>"</w:t>
      </w:r>
    </w:p>
    <w:p w14:paraId="118B3A51">
      <w:pPr>
        <w:spacing w:after="200"/>
        <w:jc w:val="center"/>
        <w:rPr>
          <w:rFonts w:hint="default" w:ascii="Calibri" w:hAnsi="Calibri" w:eastAsia="Calibri" w:cs="Calibri"/>
          <w:b/>
          <w:bCs/>
          <w:sz w:val="28"/>
          <w:szCs w:val="28"/>
          <w:lang w:val="es-ES"/>
        </w:rPr>
      </w:pPr>
    </w:p>
    <w:p w14:paraId="6C8E1037">
      <w:pPr>
        <w:spacing w:after="200"/>
        <w:jc w:val="center"/>
        <w:rPr>
          <w:rFonts w:hint="default"/>
          <w:lang w:val="es-ES"/>
        </w:rPr>
      </w:pPr>
      <w:r>
        <w:rPr>
          <w:rFonts w:hint="default" w:ascii="Calibri" w:hAnsi="Calibri" w:eastAsia="Calibri" w:cs="Calibri"/>
          <w:b/>
          <w:bCs/>
          <w:sz w:val="28"/>
          <w:szCs w:val="28"/>
          <w:lang w:val="es-ES"/>
        </w:rPr>
        <w:t>DERECHO DE DESESTIMIENTO</w:t>
      </w:r>
    </w:p>
    <w:p w14:paraId="02C0137B">
      <w:pPr>
        <w:pBdr>
          <w:top w:val="single" w:color="auto" w:sz="6" w:space="5"/>
          <w:left w:val="single" w:color="auto" w:sz="6" w:space="5"/>
          <w:bottom w:val="single" w:color="auto" w:sz="6" w:space="5"/>
          <w:right w:val="single" w:color="auto" w:sz="6" w:space="5"/>
        </w:pBdr>
        <w:jc w:val="both"/>
        <w:rPr>
          <w:rFonts w:hint="default" w:ascii="Calibri" w:hAnsi="Calibri" w:eastAsia="Calibri" w:cs="Calibri"/>
          <w:sz w:val="22"/>
          <w:szCs w:val="22"/>
        </w:rPr>
      </w:pPr>
      <w:r>
        <w:rPr>
          <w:rFonts w:ascii="Calibri" w:hAnsi="Calibri" w:eastAsia="Calibri" w:cs="Calibri"/>
          <w:sz w:val="22"/>
          <w:szCs w:val="22"/>
        </w:rPr>
        <w:t>De acuerdo con la normativa vigente</w:t>
      </w:r>
      <w:r>
        <w:rPr>
          <w:rFonts w:hint="default" w:ascii="Calibri" w:hAnsi="Calibri" w:eastAsia="Calibri" w:cs="Calibri"/>
          <w:sz w:val="22"/>
          <w:szCs w:val="22"/>
          <w:lang w:val="es-ES"/>
        </w:rPr>
        <w:t xml:space="preserve">, le hacemos saber que cuenta con </w:t>
      </w:r>
      <w:r>
        <w:rPr>
          <w:rFonts w:hint="default" w:ascii="Calibri" w:hAnsi="Calibri" w:eastAsia="Calibri" w:cs="Calibri"/>
          <w:b/>
          <w:bCs/>
          <w:sz w:val="22"/>
          <w:szCs w:val="22"/>
          <w:lang w:val="es-ES"/>
        </w:rPr>
        <w:t>15 días para solicitar el reembolso</w:t>
      </w:r>
      <w:r>
        <w:rPr>
          <w:rFonts w:hint="default" w:ascii="Calibri" w:hAnsi="Calibri" w:eastAsia="Calibri" w:cs="Calibri"/>
          <w:sz w:val="22"/>
          <w:szCs w:val="22"/>
          <w:lang w:val="es-ES"/>
        </w:rPr>
        <w:t xml:space="preserve"> de pago siempre y cuando el curso no haya iniciado.  Una vez pasado este tiempo o haya iniciado el curso no se procederá a la devolución de la cantidad abonada hasta la fecha. A lo largo de todo el curso podrá </w:t>
      </w:r>
      <w:r>
        <w:rPr>
          <w:rFonts w:hint="default" w:ascii="Calibri" w:hAnsi="Calibri" w:eastAsia="Calibri" w:cs="Calibri"/>
          <w:sz w:val="22"/>
          <w:szCs w:val="22"/>
        </w:rPr>
        <w:t>formalizar su</w:t>
      </w:r>
      <w:r>
        <w:rPr>
          <w:rFonts w:hint="default" w:ascii="Calibri" w:hAnsi="Calibri" w:eastAsia="Calibri" w:cs="Calibri"/>
          <w:sz w:val="22"/>
          <w:szCs w:val="22"/>
          <w:lang w:val="es-ES"/>
        </w:rPr>
        <w:t xml:space="preserve"> BAJA DEL CURSO </w:t>
      </w:r>
      <w:r>
        <w:rPr>
          <w:rFonts w:hint="default" w:ascii="Calibri" w:hAnsi="Calibri" w:eastAsia="Calibri" w:cs="Calibri"/>
          <w:sz w:val="22"/>
          <w:szCs w:val="22"/>
        </w:rPr>
        <w:t xml:space="preserve">pero no se podrá reclamar la cuota de </w:t>
      </w:r>
      <w:r>
        <w:rPr>
          <w:rFonts w:hint="default" w:ascii="Calibri" w:hAnsi="Calibri" w:eastAsia="Calibri" w:cs="Calibri"/>
          <w:sz w:val="22"/>
          <w:szCs w:val="22"/>
          <w:lang w:val="es-ES"/>
        </w:rPr>
        <w:t xml:space="preserve">reserva o cuota parcial ya cobrada. </w:t>
      </w:r>
      <w:r>
        <w:rPr>
          <w:rFonts w:hint="default" w:ascii="Calibri" w:hAnsi="Calibri" w:eastAsia="Calibri" w:cs="Calibri"/>
          <w:sz w:val="22"/>
          <w:szCs w:val="22"/>
        </w:rPr>
        <w:t> </w:t>
      </w:r>
    </w:p>
    <w:p w14:paraId="0F1AB48E">
      <w:pPr>
        <w:pBdr>
          <w:top w:val="single" w:color="auto" w:sz="6" w:space="5"/>
          <w:left w:val="single" w:color="auto" w:sz="6" w:space="5"/>
          <w:bottom w:val="single" w:color="auto" w:sz="6" w:space="5"/>
          <w:right w:val="single" w:color="auto" w:sz="6" w:space="5"/>
        </w:pBdr>
        <w:jc w:val="center"/>
        <w:rPr>
          <w:rFonts w:hint="default" w:ascii="Calibri" w:hAnsi="Calibri" w:eastAsia="Calibri" w:cs="Calibri"/>
          <w:sz w:val="22"/>
          <w:szCs w:val="22"/>
        </w:rPr>
      </w:pPr>
    </w:p>
    <w:p w14:paraId="5B04CCD0">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Y para que conste</w:t>
      </w:r>
      <w:r>
        <w:rPr>
          <w:rFonts w:hint="default" w:ascii="Calibri" w:hAnsi="Calibri" w:eastAsia="Calibri" w:cs="Calibri"/>
          <w:sz w:val="22"/>
          <w:szCs w:val="22"/>
          <w:lang w:val="es-ES"/>
        </w:rPr>
        <w:t xml:space="preserve"> que he sido informado,</w:t>
      </w:r>
    </w:p>
    <w:p w14:paraId="1D5DE9EC">
      <w:pPr>
        <w:pBdr>
          <w:top w:val="single" w:color="auto" w:sz="6" w:space="5"/>
          <w:left w:val="single" w:color="auto" w:sz="6" w:space="5"/>
          <w:bottom w:val="single" w:color="auto" w:sz="6" w:space="5"/>
          <w:right w:val="single" w:color="auto" w:sz="6" w:space="5"/>
        </w:pBdr>
        <w:jc w:val="both"/>
      </w:pPr>
    </w:p>
    <w:p w14:paraId="1D479046">
      <w:pPr>
        <w:pBdr>
          <w:top w:val="single" w:color="auto" w:sz="6" w:space="5"/>
          <w:left w:val="single" w:color="auto" w:sz="6" w:space="5"/>
          <w:bottom w:val="single" w:color="auto" w:sz="6" w:space="5"/>
          <w:right w:val="single" w:color="auto" w:sz="6" w:space="5"/>
        </w:pBdr>
        <w:jc w:val="both"/>
        <w:rPr>
          <w:rFonts w:ascii="Calibri" w:hAnsi="Calibri" w:eastAsia="Calibri" w:cs="Calibri"/>
          <w:sz w:val="22"/>
          <w:szCs w:val="22"/>
        </w:rPr>
      </w:pPr>
    </w:p>
    <w:p w14:paraId="359CD08A">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En......................, a ....... de ................... de .....................</w:t>
      </w:r>
    </w:p>
    <w:p w14:paraId="009AB073">
      <w:pPr>
        <w:pBdr>
          <w:top w:val="single" w:color="auto" w:sz="6" w:space="5"/>
          <w:left w:val="single" w:color="auto" w:sz="6" w:space="5"/>
          <w:bottom w:val="single" w:color="auto" w:sz="6" w:space="5"/>
          <w:right w:val="single" w:color="auto" w:sz="6" w:space="5"/>
        </w:pBdr>
        <w:jc w:val="both"/>
      </w:pPr>
    </w:p>
    <w:p w14:paraId="51930BA9">
      <w:pPr>
        <w:pBdr>
          <w:top w:val="single" w:color="auto" w:sz="6" w:space="5"/>
          <w:left w:val="single" w:color="auto" w:sz="6" w:space="5"/>
          <w:bottom w:val="single" w:color="auto" w:sz="6" w:space="5"/>
          <w:right w:val="single" w:color="auto" w:sz="6" w:space="5"/>
        </w:pBdr>
        <w:jc w:val="both"/>
      </w:pPr>
    </w:p>
    <w:p w14:paraId="02C7DD66">
      <w:pPr>
        <w:pBdr>
          <w:top w:val="single" w:color="auto" w:sz="6" w:space="5"/>
          <w:left w:val="single" w:color="auto" w:sz="6" w:space="5"/>
          <w:bottom w:val="single" w:color="auto" w:sz="6" w:space="5"/>
          <w:right w:val="single" w:color="auto" w:sz="6" w:space="5"/>
        </w:pBdr>
        <w:jc w:val="center"/>
      </w:pPr>
      <w:r>
        <w:rPr>
          <w:rFonts w:ascii="Calibri" w:hAnsi="Calibri" w:eastAsia="Calibri" w:cs="Calibri"/>
          <w:sz w:val="22"/>
          <w:szCs w:val="22"/>
        </w:rPr>
        <w:t>Firmado: .......................................................</w:t>
      </w:r>
    </w:p>
    <w:p w14:paraId="70E9928E">
      <w:pPr>
        <w:pBdr>
          <w:top w:val="single" w:color="auto" w:sz="6" w:space="5"/>
          <w:left w:val="single" w:color="auto" w:sz="6" w:space="5"/>
          <w:bottom w:val="single" w:color="auto" w:sz="6" w:space="5"/>
          <w:right w:val="single" w:color="auto" w:sz="6" w:space="5"/>
        </w:pBdr>
        <w:jc w:val="center"/>
        <w:rPr>
          <w:rFonts w:hint="default" w:ascii="Calibri" w:hAnsi="Calibri" w:eastAsia="Calibri" w:cs="Calibri"/>
          <w:sz w:val="22"/>
          <w:szCs w:val="22"/>
        </w:rPr>
      </w:pPr>
    </w:p>
    <w:p w14:paraId="75DB62A2">
      <w:pPr>
        <w:spacing w:after="200"/>
        <w:jc w:val="center"/>
        <w:rPr>
          <w:rFonts w:ascii="Calibri" w:hAnsi="Calibri" w:eastAsia="Calibri" w:cs="Calibri"/>
          <w:b/>
          <w:bCs/>
          <w:sz w:val="28"/>
          <w:szCs w:val="28"/>
        </w:rPr>
      </w:pPr>
    </w:p>
    <w:p w14:paraId="68F1948E">
      <w:pPr>
        <w:spacing w:after="200"/>
        <w:jc w:val="center"/>
        <w:rPr>
          <w:rFonts w:hint="default"/>
          <w:lang w:val="es-ES"/>
        </w:rPr>
      </w:pPr>
      <w:r>
        <w:rPr>
          <w:rFonts w:hint="default" w:ascii="Calibri" w:hAnsi="Calibri" w:eastAsia="Calibri" w:cs="Calibri"/>
          <w:b/>
          <w:bCs/>
          <w:sz w:val="28"/>
          <w:szCs w:val="28"/>
          <w:lang w:val="es-ES"/>
        </w:rPr>
        <w:t>EJERCICIO PROFESIONAL</w:t>
      </w:r>
    </w:p>
    <w:p w14:paraId="6B920669">
      <w:pPr>
        <w:pBdr>
          <w:top w:val="single" w:color="auto" w:sz="6" w:space="5"/>
          <w:left w:val="single" w:color="auto" w:sz="6" w:space="5"/>
          <w:bottom w:val="single" w:color="auto" w:sz="6" w:space="5"/>
          <w:right w:val="single" w:color="auto" w:sz="6" w:space="5"/>
        </w:pBdr>
        <w:jc w:val="both"/>
        <w:rPr>
          <w:rFonts w:hint="default" w:ascii="Calibri" w:hAnsi="Calibri" w:eastAsia="Calibri" w:cs="Calibri"/>
          <w:sz w:val="22"/>
          <w:szCs w:val="22"/>
          <w:lang w:val="es-ES"/>
        </w:rPr>
      </w:pPr>
      <w:r>
        <w:rPr>
          <w:rFonts w:ascii="Calibri" w:hAnsi="Calibri" w:eastAsia="Calibri" w:cs="Calibri"/>
          <w:sz w:val="22"/>
          <w:szCs w:val="22"/>
        </w:rPr>
        <w:t>De acuerdo con la normativa vigente</w:t>
      </w:r>
      <w:r>
        <w:rPr>
          <w:rFonts w:hint="default" w:ascii="Calibri" w:hAnsi="Calibri" w:eastAsia="Calibri" w:cs="Calibri"/>
          <w:sz w:val="22"/>
          <w:szCs w:val="22"/>
          <w:lang w:val="es-ES"/>
        </w:rPr>
        <w:t xml:space="preserve">, le hacemos saber que la realización de los cursos de formación de GRADIVA no exime y ni sustituye la obtención de los títulos oficiales del Estado Español para el ejercicio de las profesiones reguladas por este. </w:t>
      </w:r>
      <w:r>
        <w:rPr>
          <w:rFonts w:hint="default" w:ascii="Calibri" w:hAnsi="Calibri" w:eastAsia="Calibri" w:cs="Calibri"/>
          <w:sz w:val="22"/>
          <w:szCs w:val="22"/>
        </w:rPr>
        <w:t> </w:t>
      </w:r>
    </w:p>
    <w:p w14:paraId="3B5BA488">
      <w:pPr>
        <w:pBdr>
          <w:top w:val="single" w:color="auto" w:sz="6" w:space="5"/>
          <w:left w:val="single" w:color="auto" w:sz="6" w:space="5"/>
          <w:bottom w:val="single" w:color="auto" w:sz="6" w:space="5"/>
          <w:right w:val="single" w:color="auto" w:sz="6" w:space="5"/>
        </w:pBdr>
        <w:jc w:val="center"/>
        <w:rPr>
          <w:rFonts w:hint="default" w:ascii="Calibri" w:hAnsi="Calibri" w:eastAsia="Calibri" w:cs="Calibri"/>
          <w:sz w:val="22"/>
          <w:szCs w:val="22"/>
        </w:rPr>
      </w:pPr>
    </w:p>
    <w:p w14:paraId="4BB49ACD">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Y para que conste</w:t>
      </w:r>
      <w:r>
        <w:rPr>
          <w:rFonts w:hint="default" w:ascii="Calibri" w:hAnsi="Calibri" w:eastAsia="Calibri" w:cs="Calibri"/>
          <w:sz w:val="22"/>
          <w:szCs w:val="22"/>
          <w:lang w:val="es-ES"/>
        </w:rPr>
        <w:t xml:space="preserve"> que he sido informado,</w:t>
      </w:r>
    </w:p>
    <w:p w14:paraId="6C8FADC3">
      <w:pPr>
        <w:pBdr>
          <w:top w:val="single" w:color="auto" w:sz="6" w:space="5"/>
          <w:left w:val="single" w:color="auto" w:sz="6" w:space="5"/>
          <w:bottom w:val="single" w:color="auto" w:sz="6" w:space="5"/>
          <w:right w:val="single" w:color="auto" w:sz="6" w:space="5"/>
        </w:pBdr>
        <w:jc w:val="both"/>
      </w:pPr>
    </w:p>
    <w:p w14:paraId="2998E81D">
      <w:pPr>
        <w:pBdr>
          <w:top w:val="single" w:color="auto" w:sz="6" w:space="5"/>
          <w:left w:val="single" w:color="auto" w:sz="6" w:space="5"/>
          <w:bottom w:val="single" w:color="auto" w:sz="6" w:space="5"/>
          <w:right w:val="single" w:color="auto" w:sz="6" w:space="5"/>
        </w:pBdr>
        <w:jc w:val="both"/>
        <w:rPr>
          <w:rFonts w:ascii="Calibri" w:hAnsi="Calibri" w:eastAsia="Calibri" w:cs="Calibri"/>
          <w:sz w:val="22"/>
          <w:szCs w:val="22"/>
        </w:rPr>
      </w:pPr>
    </w:p>
    <w:p w14:paraId="471D4DDD">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En......................, a ....... de ................... de .....................</w:t>
      </w:r>
    </w:p>
    <w:p w14:paraId="0F53ED78">
      <w:pPr>
        <w:pBdr>
          <w:top w:val="single" w:color="auto" w:sz="6" w:space="5"/>
          <w:left w:val="single" w:color="auto" w:sz="6" w:space="5"/>
          <w:bottom w:val="single" w:color="auto" w:sz="6" w:space="5"/>
          <w:right w:val="single" w:color="auto" w:sz="6" w:space="5"/>
        </w:pBdr>
        <w:jc w:val="both"/>
      </w:pPr>
    </w:p>
    <w:p w14:paraId="12535996">
      <w:pPr>
        <w:pBdr>
          <w:top w:val="single" w:color="auto" w:sz="6" w:space="5"/>
          <w:left w:val="single" w:color="auto" w:sz="6" w:space="5"/>
          <w:bottom w:val="single" w:color="auto" w:sz="6" w:space="5"/>
          <w:right w:val="single" w:color="auto" w:sz="6" w:space="5"/>
        </w:pBdr>
        <w:jc w:val="both"/>
      </w:pPr>
    </w:p>
    <w:p w14:paraId="334D4AD5">
      <w:pPr>
        <w:pBdr>
          <w:top w:val="single" w:color="auto" w:sz="6" w:space="5"/>
          <w:left w:val="single" w:color="auto" w:sz="6" w:space="5"/>
          <w:bottom w:val="single" w:color="auto" w:sz="6" w:space="5"/>
          <w:right w:val="single" w:color="auto" w:sz="6" w:space="5"/>
        </w:pBdr>
        <w:jc w:val="center"/>
      </w:pPr>
      <w:r>
        <w:rPr>
          <w:rFonts w:ascii="Calibri" w:hAnsi="Calibri" w:eastAsia="Calibri" w:cs="Calibri"/>
          <w:sz w:val="22"/>
          <w:szCs w:val="22"/>
        </w:rPr>
        <w:t>Firmado: .......................................................</w:t>
      </w:r>
    </w:p>
    <w:p w14:paraId="3A04ECCA">
      <w:pPr>
        <w:pBdr>
          <w:top w:val="single" w:color="auto" w:sz="6" w:space="5"/>
          <w:left w:val="single" w:color="auto" w:sz="6" w:space="5"/>
          <w:bottom w:val="single" w:color="auto" w:sz="6" w:space="5"/>
          <w:right w:val="single" w:color="auto" w:sz="6" w:space="5"/>
        </w:pBdr>
        <w:jc w:val="center"/>
        <w:rPr>
          <w:rFonts w:hint="default" w:ascii="Calibri" w:hAnsi="Calibri" w:eastAsia="Calibri" w:cs="Calibri"/>
          <w:sz w:val="22"/>
          <w:szCs w:val="22"/>
        </w:rPr>
      </w:pPr>
    </w:p>
    <w:p w14:paraId="798E71E2">
      <w:pPr>
        <w:spacing w:after="200"/>
        <w:jc w:val="center"/>
        <w:rPr>
          <w:rFonts w:ascii="Calibri" w:hAnsi="Calibri" w:eastAsia="Calibri" w:cs="Calibri"/>
          <w:b/>
          <w:bCs/>
          <w:sz w:val="28"/>
          <w:szCs w:val="28"/>
        </w:rPr>
      </w:pPr>
    </w:p>
    <w:p w14:paraId="644E91B1">
      <w:pPr>
        <w:spacing w:after="200"/>
        <w:jc w:val="center"/>
        <w:rPr>
          <w:rFonts w:ascii="Calibri" w:hAnsi="Calibri" w:eastAsia="Calibri" w:cs="Calibri"/>
          <w:b/>
          <w:bCs/>
          <w:sz w:val="28"/>
          <w:szCs w:val="28"/>
        </w:rPr>
      </w:pPr>
    </w:p>
    <w:p w14:paraId="192DE5C1">
      <w:pPr>
        <w:spacing w:after="200"/>
        <w:jc w:val="center"/>
        <w:rPr>
          <w:rFonts w:ascii="Calibri" w:hAnsi="Calibri" w:eastAsia="Calibri" w:cs="Calibri"/>
          <w:b/>
          <w:bCs/>
          <w:sz w:val="28"/>
          <w:szCs w:val="28"/>
        </w:rPr>
      </w:pPr>
    </w:p>
    <w:p w14:paraId="166B8467">
      <w:pPr>
        <w:spacing w:after="200"/>
        <w:jc w:val="center"/>
        <w:rPr>
          <w:rFonts w:hint="default"/>
          <w:lang w:val="es-ES"/>
        </w:rPr>
      </w:pPr>
      <w:r>
        <w:rPr>
          <w:rFonts w:ascii="Calibri" w:hAnsi="Calibri" w:eastAsia="Calibri" w:cs="Calibri"/>
          <w:b/>
          <w:bCs/>
          <w:sz w:val="28"/>
          <w:szCs w:val="28"/>
        </w:rPr>
        <w:t xml:space="preserve">INFORMACIÓN BÁSICA DE PROTECCION DE DATOS - </w:t>
      </w:r>
      <w:r>
        <w:rPr>
          <w:rFonts w:hint="default" w:ascii="Calibri" w:hAnsi="Calibri" w:eastAsia="Calibri" w:cs="Calibri"/>
          <w:b/>
          <w:bCs/>
          <w:sz w:val="28"/>
          <w:szCs w:val="28"/>
          <w:lang w:val="es-ES"/>
        </w:rPr>
        <w:t>ALUMNOS</w:t>
      </w:r>
    </w:p>
    <w:p w14:paraId="20F53256">
      <w:pPr>
        <w:pBdr>
          <w:top w:val="single" w:color="auto" w:sz="6" w:space="5"/>
          <w:left w:val="single" w:color="auto" w:sz="6" w:space="5"/>
          <w:bottom w:val="single" w:color="auto" w:sz="6" w:space="5"/>
          <w:right w:val="single" w:color="auto" w:sz="6" w:space="5"/>
        </w:pBdr>
        <w:jc w:val="both"/>
        <w:rPr>
          <w:rFonts w:ascii="Calibri" w:hAnsi="Calibri" w:eastAsia="Calibri" w:cs="Calibri"/>
          <w:sz w:val="22"/>
          <w:szCs w:val="22"/>
        </w:rPr>
      </w:pPr>
      <w:r>
        <w:rPr>
          <w:rFonts w:ascii="Calibri" w:hAnsi="Calibri" w:eastAsia="Calibri" w:cs="Calibri"/>
          <w:b/>
          <w:bCs/>
          <w:sz w:val="22"/>
          <w:szCs w:val="22"/>
        </w:rPr>
        <w:t xml:space="preserve">PROTECCIÓN DE DATOS: </w:t>
      </w:r>
      <w:r>
        <w:rPr>
          <w:rFonts w:ascii="Calibri" w:hAnsi="Calibri" w:eastAsia="Calibri" w:cs="Calibri"/>
          <w:sz w:val="22"/>
          <w:szCs w:val="22"/>
        </w:rPr>
        <w:t>De acuerdo con la normativa vigente en materia de protección de datos, le informamos de los siguientes extremos:</w:t>
      </w:r>
    </w:p>
    <w:p w14:paraId="08B93A70">
      <w:pPr>
        <w:pBdr>
          <w:top w:val="single" w:color="auto" w:sz="6" w:space="5"/>
          <w:left w:val="single" w:color="auto" w:sz="6" w:space="5"/>
          <w:bottom w:val="single" w:color="auto" w:sz="6" w:space="5"/>
          <w:right w:val="single" w:color="auto" w:sz="6" w:space="5"/>
        </w:pBdr>
        <w:jc w:val="both"/>
        <w:rPr>
          <w:rFonts w:ascii="Calibri" w:hAnsi="Calibri" w:eastAsia="Calibri" w:cs="Calibri"/>
          <w:sz w:val="22"/>
          <w:szCs w:val="22"/>
        </w:rPr>
      </w:pPr>
    </w:p>
    <w:p w14:paraId="35C30E34">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 xml:space="preserve">ASOCIACION DE PSICOANALISIS APLICADO (GRADIVA), con NIF: G15602063, como responsable del tratamiento, tratará sus datos con la finalidad de gestionar su alta y la posterior relación que mantendremos con usted como socio, así como con la finalidad de promocionar la actividad de la entidad. La base de legitimación para el tratamiento de sus datos podrá ser la necesidad de ejecución de un contrato o de aplicación de medidas precontractuales, el cumplimiento de una obligación legal, el interés legítimo y, para aquellos tratamientos que así lo requieran, el consentimiento expreso prestado por usted.  Podrá ejercitar los derechos de acceso, rectificación y supresión, oposición, limitación, portabilidad y a no ser objeto de decisiones automatizadas, enviando un correo, acreditando debidamente su identidad, a: </w:t>
      </w:r>
      <w:r>
        <w:fldChar w:fldCharType="begin"/>
      </w:r>
      <w:r>
        <w:instrText xml:space="preserve"> HYPERLINK "mailto:info@gradiva.eu" </w:instrText>
      </w:r>
      <w:r>
        <w:fldChar w:fldCharType="separate"/>
      </w:r>
      <w:r>
        <w:rPr>
          <w:rStyle w:val="7"/>
          <w:rFonts w:ascii="Calibri" w:hAnsi="Calibri" w:eastAsia="Calibri" w:cs="Calibri"/>
          <w:sz w:val="22"/>
          <w:szCs w:val="22"/>
        </w:rPr>
        <w:t>info@gradiva.eu</w:t>
      </w:r>
      <w:r>
        <w:rPr>
          <w:rStyle w:val="7"/>
          <w:rFonts w:ascii="Calibri" w:hAnsi="Calibri" w:eastAsia="Calibri" w:cs="Calibri"/>
          <w:sz w:val="22"/>
          <w:szCs w:val="22"/>
        </w:rPr>
        <w:fldChar w:fldCharType="end"/>
      </w:r>
      <w:r>
        <w:rPr>
          <w:rFonts w:ascii="Calibri" w:hAnsi="Calibri" w:eastAsia="Calibri" w:cs="Calibri"/>
          <w:sz w:val="22"/>
          <w:szCs w:val="22"/>
        </w:rPr>
        <w:t xml:space="preserve">. Para más información sobre el tratamiento de sus datos, puede solicitar en la dirección antes indicada la información adicional sobre el tratamiento, así como consultar nuestra política de privacidad en el siguiente enlace: </w:t>
      </w:r>
      <w:r>
        <w:fldChar w:fldCharType="begin"/>
      </w:r>
      <w:r>
        <w:instrText xml:space="preserve"> HYPERLINK "https://www.gradiva.eu/privacidad-de-datos/" </w:instrText>
      </w:r>
      <w:r>
        <w:fldChar w:fldCharType="separate"/>
      </w:r>
      <w:r>
        <w:rPr>
          <w:rStyle w:val="7"/>
          <w:rFonts w:ascii="Calibri" w:hAnsi="Calibri" w:eastAsia="Calibri" w:cs="Calibri"/>
          <w:sz w:val="22"/>
          <w:szCs w:val="22"/>
        </w:rPr>
        <w:t>https://www.gradiva.eu/privacidad-de-datos/</w:t>
      </w:r>
      <w:r>
        <w:rPr>
          <w:rStyle w:val="7"/>
          <w:rFonts w:ascii="Calibri" w:hAnsi="Calibri" w:eastAsia="Calibri" w:cs="Calibri"/>
          <w:sz w:val="22"/>
          <w:szCs w:val="22"/>
        </w:rPr>
        <w:fldChar w:fldCharType="end"/>
      </w:r>
      <w:r>
        <w:rPr>
          <w:rFonts w:ascii="Calibri" w:hAnsi="Calibri" w:eastAsia="Calibri" w:cs="Calibri"/>
          <w:sz w:val="22"/>
          <w:szCs w:val="22"/>
        </w:rPr>
        <w:t xml:space="preserve"> </w:t>
      </w:r>
    </w:p>
    <w:p w14:paraId="1704AFDE">
      <w:pPr>
        <w:pBdr>
          <w:top w:val="single" w:color="auto" w:sz="6" w:space="5"/>
          <w:left w:val="single" w:color="auto" w:sz="6" w:space="5"/>
          <w:bottom w:val="single" w:color="auto" w:sz="6" w:space="5"/>
          <w:right w:val="single" w:color="auto" w:sz="6" w:space="5"/>
        </w:pBdr>
        <w:jc w:val="both"/>
      </w:pPr>
    </w:p>
    <w:p w14:paraId="690A3E8D">
      <w:pPr>
        <w:pBdr>
          <w:top w:val="single" w:color="auto" w:sz="6" w:space="5"/>
          <w:left w:val="single" w:color="auto" w:sz="6" w:space="5"/>
          <w:bottom w:val="single" w:color="auto" w:sz="6" w:space="5"/>
          <w:right w:val="single" w:color="auto" w:sz="6" w:space="5"/>
        </w:pBdr>
        <w:jc w:val="both"/>
      </w:pPr>
    </w:p>
    <w:p w14:paraId="490E8BDA">
      <w:pPr>
        <w:pBdr>
          <w:top w:val="single" w:color="auto" w:sz="6" w:space="5"/>
          <w:left w:val="single" w:color="auto" w:sz="6" w:space="5"/>
          <w:bottom w:val="single" w:color="auto" w:sz="6" w:space="5"/>
          <w:right w:val="single" w:color="auto" w:sz="6" w:space="5"/>
        </w:pBdr>
        <w:jc w:val="center"/>
      </w:pPr>
      <w:r>
        <w:rPr>
          <w:rFonts w:ascii="Calibri" w:hAnsi="Calibri" w:eastAsia="Calibri" w:cs="Calibri"/>
          <w:b/>
          <w:bCs/>
          <w:sz w:val="22"/>
          <w:szCs w:val="22"/>
        </w:rPr>
        <w:t>AUTORIZACIÓN PARA LA TOMA Y PUBLICACIÓN DE IMAGENES</w:t>
      </w:r>
    </w:p>
    <w:p w14:paraId="4E1801DC">
      <w:pPr>
        <w:pBdr>
          <w:top w:val="single" w:color="auto" w:sz="6" w:space="5"/>
          <w:left w:val="single" w:color="auto" w:sz="6" w:space="5"/>
          <w:bottom w:val="single" w:color="auto" w:sz="6" w:space="5"/>
          <w:right w:val="single" w:color="auto" w:sz="6" w:space="5"/>
        </w:pBdr>
        <w:jc w:val="both"/>
      </w:pPr>
    </w:p>
    <w:p w14:paraId="0A0C42B2">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Antes de que nos dé esta autorización le informamos de que no es obligatoria, de que podrá retirar su consentimiento en cualquier momento y de que si lo hace no se verán afectados los tratamientos de datos que se hayan podido realizar con anterioridad.</w:t>
      </w:r>
    </w:p>
    <w:p w14:paraId="13675E1D">
      <w:pPr>
        <w:pBdr>
          <w:top w:val="single" w:color="auto" w:sz="6" w:space="5"/>
          <w:left w:val="single" w:color="auto" w:sz="6" w:space="5"/>
          <w:bottom w:val="single" w:color="auto" w:sz="6" w:space="5"/>
          <w:right w:val="single" w:color="auto" w:sz="6" w:space="5"/>
        </w:pBdr>
        <w:jc w:val="both"/>
      </w:pPr>
    </w:p>
    <w:p w14:paraId="7F9241E4">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  ] Autoriza a ASOCIACION DE PSICOANALISIS APLICADO (GRADIVA) a la toma y publicación de sus imágenes a través de sus páginas web, de sus RRSS y de otros medios de comunicación con la finalidad de promocionar y dar a conocer su actividad.</w:t>
      </w:r>
    </w:p>
    <w:p w14:paraId="28F6D359">
      <w:pPr>
        <w:pBdr>
          <w:top w:val="single" w:color="auto" w:sz="6" w:space="5"/>
          <w:left w:val="single" w:color="auto" w:sz="6" w:space="5"/>
          <w:bottom w:val="single" w:color="auto" w:sz="6" w:space="5"/>
          <w:right w:val="single" w:color="auto" w:sz="6" w:space="5"/>
        </w:pBdr>
        <w:jc w:val="both"/>
      </w:pPr>
    </w:p>
    <w:p w14:paraId="2016B934">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 xml:space="preserve">[  ] No autoriza a ASOCIACION DE PSICOANALISIS APLICADO (GRADIVA) a la toma y publicación de sus imágenes. </w:t>
      </w:r>
    </w:p>
    <w:p w14:paraId="22CBB863">
      <w:pPr>
        <w:pBdr>
          <w:top w:val="single" w:color="auto" w:sz="6" w:space="5"/>
          <w:left w:val="single" w:color="auto" w:sz="6" w:space="5"/>
          <w:bottom w:val="single" w:color="auto" w:sz="6" w:space="5"/>
          <w:right w:val="single" w:color="auto" w:sz="6" w:space="5"/>
        </w:pBdr>
        <w:jc w:val="both"/>
      </w:pPr>
    </w:p>
    <w:p w14:paraId="7C6D8627">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Y para que conste, habiendo leído lo redactado anteriormente, firma la presente.</w:t>
      </w:r>
    </w:p>
    <w:p w14:paraId="10C07E5B">
      <w:pPr>
        <w:pBdr>
          <w:top w:val="single" w:color="auto" w:sz="6" w:space="5"/>
          <w:left w:val="single" w:color="auto" w:sz="6" w:space="5"/>
          <w:bottom w:val="single" w:color="auto" w:sz="6" w:space="5"/>
          <w:right w:val="single" w:color="auto" w:sz="6" w:space="5"/>
        </w:pBdr>
        <w:jc w:val="both"/>
      </w:pPr>
    </w:p>
    <w:p w14:paraId="355741DD">
      <w:pPr>
        <w:pBdr>
          <w:top w:val="single" w:color="auto" w:sz="6" w:space="5"/>
          <w:left w:val="single" w:color="auto" w:sz="6" w:space="5"/>
          <w:bottom w:val="single" w:color="auto" w:sz="6" w:space="5"/>
          <w:right w:val="single" w:color="auto" w:sz="6" w:space="5"/>
        </w:pBdr>
        <w:jc w:val="both"/>
        <w:rPr>
          <w:rFonts w:ascii="Calibri" w:hAnsi="Calibri" w:eastAsia="Calibri" w:cs="Calibri"/>
          <w:sz w:val="22"/>
          <w:szCs w:val="22"/>
        </w:rPr>
      </w:pPr>
    </w:p>
    <w:p w14:paraId="43BC2A06">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En......................, a ....... de ................... de .....................</w:t>
      </w:r>
    </w:p>
    <w:p w14:paraId="24A4EE2A">
      <w:pPr>
        <w:pBdr>
          <w:top w:val="single" w:color="auto" w:sz="6" w:space="5"/>
          <w:left w:val="single" w:color="auto" w:sz="6" w:space="5"/>
          <w:bottom w:val="single" w:color="auto" w:sz="6" w:space="5"/>
          <w:right w:val="single" w:color="auto" w:sz="6" w:space="5"/>
        </w:pBdr>
        <w:jc w:val="both"/>
      </w:pPr>
    </w:p>
    <w:p w14:paraId="66518DC2">
      <w:pPr>
        <w:pBdr>
          <w:top w:val="single" w:color="auto" w:sz="6" w:space="5"/>
          <w:left w:val="single" w:color="auto" w:sz="6" w:space="5"/>
          <w:bottom w:val="single" w:color="auto" w:sz="6" w:space="5"/>
          <w:right w:val="single" w:color="auto" w:sz="6" w:space="5"/>
        </w:pBdr>
        <w:jc w:val="both"/>
      </w:pPr>
    </w:p>
    <w:p w14:paraId="61B836C6">
      <w:pPr>
        <w:pBdr>
          <w:top w:val="single" w:color="auto" w:sz="6" w:space="5"/>
          <w:left w:val="single" w:color="auto" w:sz="6" w:space="5"/>
          <w:bottom w:val="single" w:color="auto" w:sz="6" w:space="5"/>
          <w:right w:val="single" w:color="auto" w:sz="6" w:space="5"/>
        </w:pBdr>
        <w:jc w:val="center"/>
      </w:pPr>
      <w:r>
        <w:rPr>
          <w:rFonts w:ascii="Calibri" w:hAnsi="Calibri" w:eastAsia="Calibri" w:cs="Calibri"/>
          <w:sz w:val="22"/>
          <w:szCs w:val="22"/>
        </w:rPr>
        <w:t>Firmado: .......................................................</w:t>
      </w:r>
    </w:p>
    <w:p w14:paraId="2C9DC794">
      <w:pPr>
        <w:spacing w:after="200"/>
        <w:jc w:val="center"/>
        <w:rPr>
          <w:rFonts w:ascii="Calibri" w:hAnsi="Calibri" w:eastAsia="Calibri" w:cs="Calibri"/>
          <w:b/>
          <w:bCs/>
          <w:sz w:val="28"/>
          <w:szCs w:val="28"/>
        </w:rPr>
      </w:pPr>
    </w:p>
    <w:p w14:paraId="3EF88954">
      <w:pPr>
        <w:spacing w:after="200"/>
        <w:jc w:val="center"/>
        <w:rPr>
          <w:rFonts w:hint="default"/>
          <w:sz w:val="24"/>
          <w:szCs w:val="24"/>
          <w:lang w:val="es-ES"/>
        </w:rPr>
      </w:pPr>
      <w:r>
        <w:rPr>
          <w:rFonts w:ascii="Calibri" w:hAnsi="Calibri" w:eastAsia="Calibri" w:cs="Calibri"/>
          <w:b/>
          <w:bCs/>
          <w:sz w:val="28"/>
          <w:szCs w:val="28"/>
        </w:rPr>
        <w:t xml:space="preserve">INFORMACIÓN ADICIONAL DE PROTECCIÓN DE DATOS - </w:t>
      </w:r>
      <w:r>
        <w:rPr>
          <w:rFonts w:hint="default" w:ascii="Calibri" w:hAnsi="Calibri" w:eastAsia="Calibri" w:cs="Calibri"/>
          <w:b/>
          <w:bCs/>
          <w:sz w:val="28"/>
          <w:szCs w:val="28"/>
          <w:lang w:val="es-ES"/>
        </w:rPr>
        <w:t>ALUMNOS</w:t>
      </w:r>
    </w:p>
    <w:p w14:paraId="5FB93055">
      <w:pPr>
        <w:pBdr>
          <w:top w:val="single" w:color="auto" w:sz="6" w:space="5"/>
          <w:left w:val="single" w:color="auto" w:sz="6" w:space="5"/>
          <w:bottom w:val="single" w:color="auto" w:sz="6" w:space="5"/>
          <w:right w:val="single" w:color="auto" w:sz="6" w:space="5"/>
        </w:pBdr>
        <w:jc w:val="both"/>
      </w:pPr>
      <w:r>
        <w:rPr>
          <w:rFonts w:ascii="Calibri" w:hAnsi="Calibri" w:eastAsia="Calibri" w:cs="Calibri"/>
          <w:b/>
          <w:bCs/>
          <w:sz w:val="22"/>
          <w:szCs w:val="22"/>
        </w:rPr>
        <w:t>Normativa</w:t>
      </w:r>
    </w:p>
    <w:p w14:paraId="5E801E65">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Reglamento (UE) 2016/679 RGPD y LOPDGDD 3/2018.</w:t>
      </w:r>
    </w:p>
    <w:p w14:paraId="741AE9A5">
      <w:pPr>
        <w:pBdr>
          <w:top w:val="single" w:color="auto" w:sz="6" w:space="5"/>
          <w:left w:val="single" w:color="auto" w:sz="6" w:space="5"/>
          <w:bottom w:val="single" w:color="auto" w:sz="6" w:space="5"/>
          <w:right w:val="single" w:color="auto" w:sz="6" w:space="5"/>
        </w:pBdr>
        <w:jc w:val="both"/>
      </w:pPr>
    </w:p>
    <w:p w14:paraId="478260CB">
      <w:pPr>
        <w:pBdr>
          <w:top w:val="single" w:color="auto" w:sz="6" w:space="5"/>
          <w:left w:val="single" w:color="auto" w:sz="6" w:space="5"/>
          <w:bottom w:val="single" w:color="auto" w:sz="6" w:space="5"/>
          <w:right w:val="single" w:color="auto" w:sz="6" w:space="5"/>
        </w:pBdr>
        <w:jc w:val="both"/>
      </w:pPr>
      <w:r>
        <w:rPr>
          <w:rFonts w:ascii="Calibri" w:hAnsi="Calibri" w:eastAsia="Calibri" w:cs="Calibri"/>
          <w:b/>
          <w:bCs/>
          <w:sz w:val="22"/>
          <w:szCs w:val="22"/>
        </w:rPr>
        <w:t>Responsable del tratamiento</w:t>
      </w:r>
    </w:p>
    <w:p w14:paraId="6FC81D57">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 xml:space="preserve">ASOCIACION DE PSICOANALISIS APLICADO (GRADIVA). </w:t>
      </w:r>
    </w:p>
    <w:p w14:paraId="6B1A8B63">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NIF: G15602063</w:t>
      </w:r>
    </w:p>
    <w:p w14:paraId="74624DAC">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Dirección: Rua Fernando III El Santo, 13, 1º A, 15701- SANTIAGO DE COMPOSTELA (A CORUÑA)</w:t>
      </w:r>
    </w:p>
    <w:p w14:paraId="7A4AB14C">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 xml:space="preserve">Teléfono: </w:t>
      </w:r>
      <w:bookmarkStart w:id="0" w:name="phone"/>
      <w:r>
        <w:rPr>
          <w:rFonts w:ascii="Calibri" w:hAnsi="Calibri" w:eastAsia="Calibri" w:cs="Calibri"/>
          <w:sz w:val="22"/>
          <w:szCs w:val="22"/>
        </w:rPr>
        <w:fldChar w:fldCharType="begin"/>
      </w:r>
      <w:r>
        <w:rPr>
          <w:rFonts w:ascii="Calibri" w:hAnsi="Calibri" w:eastAsia="Calibri" w:cs="Calibri"/>
          <w:sz w:val="22"/>
          <w:szCs w:val="22"/>
        </w:rPr>
        <w:instrText xml:space="preserve">HYPERLINK "tel:981596441"</w:instrText>
      </w:r>
      <w:r>
        <w:rPr>
          <w:rFonts w:ascii="Calibri" w:hAnsi="Calibri" w:eastAsia="Calibri" w:cs="Calibri"/>
          <w:sz w:val="22"/>
          <w:szCs w:val="22"/>
        </w:rPr>
        <w:fldChar w:fldCharType="separate"/>
      </w:r>
      <w:r>
        <w:rPr>
          <w:rStyle w:val="7"/>
          <w:rFonts w:ascii="Calibri" w:hAnsi="Calibri" w:eastAsia="Calibri" w:cs="Calibri"/>
          <w:sz w:val="22"/>
          <w:szCs w:val="22"/>
        </w:rPr>
        <w:t>981596441</w:t>
      </w:r>
      <w:r>
        <w:rPr>
          <w:rFonts w:ascii="Calibri" w:hAnsi="Calibri" w:eastAsia="Calibri" w:cs="Calibri"/>
          <w:sz w:val="22"/>
          <w:szCs w:val="22"/>
        </w:rPr>
        <w:fldChar w:fldCharType="end"/>
      </w:r>
      <w:bookmarkEnd w:id="0"/>
    </w:p>
    <w:p w14:paraId="1E80AD84">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 xml:space="preserve">Correo electrónico: </w:t>
      </w:r>
      <w:bookmarkStart w:id="1" w:name="email"/>
      <w:r>
        <w:rPr>
          <w:rFonts w:ascii="Calibri" w:hAnsi="Calibri" w:eastAsia="Calibri" w:cs="Calibri"/>
          <w:sz w:val="22"/>
          <w:szCs w:val="22"/>
        </w:rPr>
        <w:fldChar w:fldCharType="begin"/>
      </w:r>
      <w:r>
        <w:rPr>
          <w:rFonts w:ascii="Calibri" w:hAnsi="Calibri" w:eastAsia="Calibri" w:cs="Calibri"/>
          <w:sz w:val="22"/>
          <w:szCs w:val="22"/>
        </w:rPr>
        <w:instrText xml:space="preserve">HYPERLINK "mailto:info@gradiva.eu"</w:instrText>
      </w:r>
      <w:r>
        <w:rPr>
          <w:rFonts w:ascii="Calibri" w:hAnsi="Calibri" w:eastAsia="Calibri" w:cs="Calibri"/>
          <w:sz w:val="22"/>
          <w:szCs w:val="22"/>
        </w:rPr>
        <w:fldChar w:fldCharType="separate"/>
      </w:r>
      <w:r>
        <w:rPr>
          <w:rStyle w:val="7"/>
          <w:rFonts w:ascii="Calibri" w:hAnsi="Calibri" w:eastAsia="Calibri" w:cs="Calibri"/>
          <w:sz w:val="22"/>
          <w:szCs w:val="22"/>
        </w:rPr>
        <w:t>info@gradiva.eu</w:t>
      </w:r>
      <w:r>
        <w:rPr>
          <w:rFonts w:ascii="Calibri" w:hAnsi="Calibri" w:eastAsia="Calibri" w:cs="Calibri"/>
          <w:sz w:val="22"/>
          <w:szCs w:val="22"/>
        </w:rPr>
        <w:fldChar w:fldCharType="end"/>
      </w:r>
      <w:bookmarkEnd w:id="1"/>
    </w:p>
    <w:p w14:paraId="498D7300">
      <w:pPr>
        <w:pBdr>
          <w:top w:val="single" w:color="auto" w:sz="6" w:space="5"/>
          <w:left w:val="single" w:color="auto" w:sz="6" w:space="5"/>
          <w:bottom w:val="single" w:color="auto" w:sz="6" w:space="5"/>
          <w:right w:val="single" w:color="auto" w:sz="6" w:space="5"/>
        </w:pBdr>
        <w:jc w:val="both"/>
      </w:pPr>
    </w:p>
    <w:p w14:paraId="52819CDE">
      <w:pPr>
        <w:pBdr>
          <w:top w:val="single" w:color="auto" w:sz="6" w:space="5"/>
          <w:left w:val="single" w:color="auto" w:sz="6" w:space="5"/>
          <w:bottom w:val="single" w:color="auto" w:sz="6" w:space="5"/>
          <w:right w:val="single" w:color="auto" w:sz="6" w:space="5"/>
        </w:pBdr>
        <w:jc w:val="both"/>
      </w:pPr>
      <w:r>
        <w:rPr>
          <w:rFonts w:ascii="Calibri" w:hAnsi="Calibri" w:eastAsia="Calibri" w:cs="Calibri"/>
          <w:b/>
          <w:bCs/>
          <w:sz w:val="22"/>
          <w:szCs w:val="22"/>
        </w:rPr>
        <w:t>Finalidad y legitimación del tratamiento</w:t>
      </w:r>
    </w:p>
    <w:p w14:paraId="516BD0A1">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 xml:space="preserve">1. Gestión de la relación contractual. Podemos tratar sus datos con esta finalidad porque existe un contrato y un interés legítimo en su ejecución, de conformidad con la Ley Orgánica 1/2002, de 22 de marzo, reguladora del Derecho de Asociación y demás legislación aplicable. </w:t>
      </w:r>
    </w:p>
    <w:p w14:paraId="302FA47B">
      <w:pPr>
        <w:pBdr>
          <w:top w:val="single" w:color="auto" w:sz="6" w:space="5"/>
          <w:left w:val="single" w:color="auto" w:sz="6" w:space="5"/>
          <w:bottom w:val="single" w:color="auto" w:sz="6" w:space="5"/>
          <w:right w:val="single" w:color="auto" w:sz="6" w:space="5"/>
        </w:pBdr>
        <w:jc w:val="both"/>
      </w:pPr>
    </w:p>
    <w:p w14:paraId="2EC5BD0E">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2. Gestión contable. Podemos tratar sus datos con esta finalidad porque existe una obligación legal establecida en Ley Orgánica 1/2002, de 22 de marzo, reguladora del Derecho de Asociación y demás legislación aplicable.</w:t>
      </w:r>
    </w:p>
    <w:p w14:paraId="72F288AA">
      <w:pPr>
        <w:pBdr>
          <w:top w:val="single" w:color="auto" w:sz="6" w:space="5"/>
          <w:left w:val="single" w:color="auto" w:sz="6" w:space="5"/>
          <w:bottom w:val="single" w:color="auto" w:sz="6" w:space="5"/>
          <w:right w:val="single" w:color="auto" w:sz="6" w:space="5"/>
        </w:pBdr>
        <w:jc w:val="both"/>
      </w:pPr>
    </w:p>
    <w:p w14:paraId="5D71E601">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3. Gestión fiscal. Podemos tratar sus datos con esta finalidad porque existe una obligación legal establecida en la Ley 58/2003, de 17 de diciembre, General Tributaria y demás legislación aplicable.</w:t>
      </w:r>
    </w:p>
    <w:p w14:paraId="7591A521">
      <w:pPr>
        <w:pBdr>
          <w:top w:val="single" w:color="auto" w:sz="6" w:space="5"/>
          <w:left w:val="single" w:color="auto" w:sz="6" w:space="5"/>
          <w:bottom w:val="single" w:color="auto" w:sz="6" w:space="5"/>
          <w:right w:val="single" w:color="auto" w:sz="6" w:space="5"/>
        </w:pBdr>
        <w:jc w:val="both"/>
      </w:pPr>
    </w:p>
    <w:p w14:paraId="6F78CAFC">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4. Gestión y justificación de subvenciones. Podemos tratar sus datos con esta finalidad porque tenemos un interés legítimo en obtener la financiación necesaria para poder continuar desarrollando nuestra actividad.</w:t>
      </w:r>
    </w:p>
    <w:p w14:paraId="08102A40">
      <w:pPr>
        <w:pBdr>
          <w:top w:val="single" w:color="auto" w:sz="6" w:space="5"/>
          <w:left w:val="single" w:color="auto" w:sz="6" w:space="5"/>
          <w:bottom w:val="single" w:color="auto" w:sz="6" w:space="5"/>
          <w:right w:val="single" w:color="auto" w:sz="6" w:space="5"/>
        </w:pBdr>
        <w:jc w:val="both"/>
      </w:pPr>
    </w:p>
    <w:p w14:paraId="6F3180BC">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5. Promoción de la actividad (envío de información sobre noticias, actividades y eventos). Podemos tratar sus datos con esta finalidad porque tenemos un interés legítimo en darle a conocer noticias, actividades y eventos relacionados con la Asociación, para hacerle participe de sus progresos.</w:t>
      </w:r>
    </w:p>
    <w:p w14:paraId="5924A1EF">
      <w:pPr>
        <w:pBdr>
          <w:top w:val="single" w:color="auto" w:sz="6" w:space="5"/>
          <w:left w:val="single" w:color="auto" w:sz="6" w:space="5"/>
          <w:bottom w:val="single" w:color="auto" w:sz="6" w:space="5"/>
          <w:right w:val="single" w:color="auto" w:sz="6" w:space="5"/>
        </w:pBdr>
        <w:jc w:val="both"/>
      </w:pPr>
    </w:p>
    <w:p w14:paraId="6D652E8E">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6. Promoción de la actividad (toma y publicación de imágenes a través de la web, de las RRSS y de otros medios de comunicación). Podremos tratar sus datos con esta finalidad en caso de que nos dé su consentimiento.</w:t>
      </w:r>
    </w:p>
    <w:p w14:paraId="5DB7EA88">
      <w:pPr>
        <w:pBdr>
          <w:top w:val="single" w:color="auto" w:sz="6" w:space="5"/>
          <w:left w:val="single" w:color="auto" w:sz="6" w:space="5"/>
          <w:bottom w:val="single" w:color="auto" w:sz="6" w:space="5"/>
          <w:right w:val="single" w:color="auto" w:sz="6" w:space="5"/>
        </w:pBdr>
        <w:jc w:val="both"/>
      </w:pPr>
    </w:p>
    <w:p w14:paraId="73AD4170">
      <w:pPr>
        <w:pBdr>
          <w:top w:val="single" w:color="auto" w:sz="6" w:space="5"/>
          <w:left w:val="single" w:color="auto" w:sz="6" w:space="5"/>
          <w:bottom w:val="single" w:color="auto" w:sz="6" w:space="5"/>
          <w:right w:val="single" w:color="auto" w:sz="6" w:space="5"/>
        </w:pBdr>
        <w:jc w:val="both"/>
      </w:pPr>
      <w:r>
        <w:rPr>
          <w:rFonts w:ascii="Calibri" w:hAnsi="Calibri" w:eastAsia="Calibri" w:cs="Calibri"/>
          <w:b/>
          <w:bCs/>
          <w:sz w:val="22"/>
          <w:szCs w:val="22"/>
        </w:rPr>
        <w:t>Conservación de los datos</w:t>
      </w:r>
    </w:p>
    <w:p w14:paraId="58B46451">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 xml:space="preserve">Sus datos se conservarán durante el tiempo necesario para alcanzar las finalidades indicadas y, debidamente bloqueados, durante el plazo de prescripción más amplio de conformidad con la legislación aplicable. </w:t>
      </w:r>
    </w:p>
    <w:p w14:paraId="1B79505E">
      <w:pPr>
        <w:pBdr>
          <w:top w:val="single" w:color="auto" w:sz="6" w:space="5"/>
          <w:left w:val="single" w:color="auto" w:sz="6" w:space="5"/>
          <w:bottom w:val="single" w:color="auto" w:sz="6" w:space="5"/>
          <w:right w:val="single" w:color="auto" w:sz="6" w:space="5"/>
        </w:pBdr>
        <w:jc w:val="both"/>
      </w:pPr>
    </w:p>
    <w:p w14:paraId="180CF0EE">
      <w:pPr>
        <w:pBdr>
          <w:top w:val="single" w:color="auto" w:sz="6" w:space="5"/>
          <w:left w:val="single" w:color="auto" w:sz="6" w:space="5"/>
          <w:bottom w:val="single" w:color="auto" w:sz="6" w:space="5"/>
          <w:right w:val="single" w:color="auto" w:sz="6" w:space="5"/>
        </w:pBdr>
        <w:jc w:val="both"/>
      </w:pPr>
      <w:r>
        <w:rPr>
          <w:rFonts w:ascii="Calibri" w:hAnsi="Calibri" w:eastAsia="Calibri" w:cs="Calibri"/>
          <w:b/>
          <w:bCs/>
          <w:sz w:val="22"/>
          <w:szCs w:val="22"/>
        </w:rPr>
        <w:t>Obligación de facilitar los datos</w:t>
      </w:r>
    </w:p>
    <w:p w14:paraId="43839894">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Los datos solicitados son necesarios para formalizar la relación, de lo contrario no se podrá celebrar ni ejecutar el contrato.</w:t>
      </w:r>
    </w:p>
    <w:p w14:paraId="2A812F7F">
      <w:pPr>
        <w:pBdr>
          <w:top w:val="single" w:color="auto" w:sz="6" w:space="5"/>
          <w:left w:val="single" w:color="auto" w:sz="6" w:space="5"/>
          <w:bottom w:val="single" w:color="auto" w:sz="6" w:space="5"/>
          <w:right w:val="single" w:color="auto" w:sz="6" w:space="5"/>
        </w:pBdr>
        <w:jc w:val="both"/>
      </w:pPr>
    </w:p>
    <w:p w14:paraId="3907EAC9">
      <w:pPr>
        <w:pBdr>
          <w:top w:val="single" w:color="auto" w:sz="6" w:space="5"/>
          <w:left w:val="single" w:color="auto" w:sz="6" w:space="5"/>
          <w:bottom w:val="single" w:color="auto" w:sz="6" w:space="5"/>
          <w:right w:val="single" w:color="auto" w:sz="6" w:space="5"/>
        </w:pBdr>
        <w:jc w:val="both"/>
      </w:pPr>
      <w:r>
        <w:rPr>
          <w:rFonts w:ascii="Calibri" w:hAnsi="Calibri" w:eastAsia="Calibri" w:cs="Calibri"/>
          <w:b/>
          <w:bCs/>
          <w:sz w:val="22"/>
          <w:szCs w:val="22"/>
        </w:rPr>
        <w:t>Destinatarios de datos</w:t>
      </w:r>
    </w:p>
    <w:p w14:paraId="7FC6FE14">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a) Se comunicarán a la Administración Tributaria los datos que sean necesarios para dar cumplimiento a las obligaciones legales.</w:t>
      </w:r>
    </w:p>
    <w:p w14:paraId="100E3609">
      <w:pPr>
        <w:pBdr>
          <w:top w:val="single" w:color="auto" w:sz="6" w:space="5"/>
          <w:left w:val="single" w:color="auto" w:sz="6" w:space="5"/>
          <w:bottom w:val="single" w:color="auto" w:sz="6" w:space="5"/>
          <w:right w:val="single" w:color="auto" w:sz="6" w:space="5"/>
        </w:pBdr>
        <w:jc w:val="both"/>
      </w:pPr>
    </w:p>
    <w:p w14:paraId="0C3BB8FC">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b) Se comunicarán a entidades y organismos subvencionadores los datos que sean necesarios para la gestión y/o justificación de ayudas y subvenciones.</w:t>
      </w:r>
    </w:p>
    <w:p w14:paraId="6A345A7C">
      <w:pPr>
        <w:pBdr>
          <w:top w:val="single" w:color="auto" w:sz="6" w:space="5"/>
          <w:left w:val="single" w:color="auto" w:sz="6" w:space="5"/>
          <w:bottom w:val="single" w:color="auto" w:sz="6" w:space="5"/>
          <w:right w:val="single" w:color="auto" w:sz="6" w:space="5"/>
        </w:pBdr>
        <w:jc w:val="both"/>
      </w:pPr>
    </w:p>
    <w:p w14:paraId="75803710">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c) Se comunicarán a las entidades bancarias los datos que sean necesarios para realizar los ingresos y pagos bancarios derivados de la relación contractual.</w:t>
      </w:r>
    </w:p>
    <w:p w14:paraId="52CD4FDB">
      <w:pPr>
        <w:pBdr>
          <w:top w:val="single" w:color="auto" w:sz="6" w:space="5"/>
          <w:left w:val="single" w:color="auto" w:sz="6" w:space="5"/>
          <w:bottom w:val="single" w:color="auto" w:sz="6" w:space="5"/>
          <w:right w:val="single" w:color="auto" w:sz="6" w:space="5"/>
        </w:pBdr>
        <w:jc w:val="both"/>
      </w:pPr>
    </w:p>
    <w:p w14:paraId="297D65E4">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d) Se comunicarán a notarías y Registros Públicos.</w:t>
      </w:r>
    </w:p>
    <w:p w14:paraId="4ABAB3CB">
      <w:pPr>
        <w:pBdr>
          <w:top w:val="single" w:color="auto" w:sz="6" w:space="5"/>
          <w:left w:val="single" w:color="auto" w:sz="6" w:space="5"/>
          <w:bottom w:val="single" w:color="auto" w:sz="6" w:space="5"/>
          <w:right w:val="single" w:color="auto" w:sz="6" w:space="5"/>
        </w:pBdr>
        <w:jc w:val="both"/>
      </w:pPr>
    </w:p>
    <w:p w14:paraId="77905606">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e) Se comunicarán al resto de socios en los supuestos establecidos legal y estatutariamente.</w:t>
      </w:r>
    </w:p>
    <w:p w14:paraId="774117DE">
      <w:pPr>
        <w:pBdr>
          <w:top w:val="single" w:color="auto" w:sz="6" w:space="5"/>
          <w:left w:val="single" w:color="auto" w:sz="6" w:space="5"/>
          <w:bottom w:val="single" w:color="auto" w:sz="6" w:space="5"/>
          <w:right w:val="single" w:color="auto" w:sz="6" w:space="5"/>
        </w:pBdr>
        <w:jc w:val="both"/>
      </w:pPr>
    </w:p>
    <w:p w14:paraId="173D8AE0">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f) En caso de que nos dé su consentimiento para la toma y publicación de sus imágenes se comunicarán al público en general, a través de las páginas web, de las RRSS de la Asociación y de otros medios de comunicación.</w:t>
      </w:r>
    </w:p>
    <w:p w14:paraId="2F056428">
      <w:pPr>
        <w:pBdr>
          <w:top w:val="single" w:color="auto" w:sz="6" w:space="5"/>
          <w:left w:val="single" w:color="auto" w:sz="6" w:space="5"/>
          <w:bottom w:val="single" w:color="auto" w:sz="6" w:space="5"/>
          <w:right w:val="single" w:color="auto" w:sz="6" w:space="5"/>
        </w:pBdr>
        <w:jc w:val="both"/>
      </w:pPr>
    </w:p>
    <w:p w14:paraId="7CE00F85">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g) Se comunicarán a compañías aseguradoras y reaseguradoras, corredurías de seguros y reaseguros, abogados, procuradores, Juzgados y Tribunales, los datos que sean necesarios para el cobro/abono de indemnizaciones o para la atención, el ejercicio o defensa de reclamaciones.</w:t>
      </w:r>
    </w:p>
    <w:p w14:paraId="3AC05BFA">
      <w:pPr>
        <w:pBdr>
          <w:top w:val="single" w:color="auto" w:sz="6" w:space="5"/>
          <w:left w:val="single" w:color="auto" w:sz="6" w:space="5"/>
          <w:bottom w:val="single" w:color="auto" w:sz="6" w:space="5"/>
          <w:right w:val="single" w:color="auto" w:sz="6" w:space="5"/>
        </w:pBdr>
        <w:jc w:val="both"/>
      </w:pPr>
    </w:p>
    <w:p w14:paraId="009546A3">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h) Se comunicarán a nuestros encargados de tratamiento cuando sea necesario para la correcta prestación de los servicios contratados a los mismos.</w:t>
      </w:r>
    </w:p>
    <w:p w14:paraId="79C39342">
      <w:pPr>
        <w:pBdr>
          <w:top w:val="single" w:color="auto" w:sz="6" w:space="5"/>
          <w:left w:val="single" w:color="auto" w:sz="6" w:space="5"/>
          <w:bottom w:val="single" w:color="auto" w:sz="6" w:space="5"/>
          <w:right w:val="single" w:color="auto" w:sz="6" w:space="5"/>
        </w:pBdr>
        <w:jc w:val="both"/>
      </w:pPr>
    </w:p>
    <w:p w14:paraId="5EF54615">
      <w:pPr>
        <w:pBdr>
          <w:top w:val="single" w:color="auto" w:sz="6" w:space="5"/>
          <w:left w:val="single" w:color="auto" w:sz="6" w:space="5"/>
          <w:bottom w:val="single" w:color="auto" w:sz="6" w:space="5"/>
          <w:right w:val="single" w:color="auto" w:sz="6" w:space="5"/>
        </w:pBdr>
        <w:jc w:val="both"/>
        <w:rPr>
          <w:rFonts w:ascii="Calibri" w:hAnsi="Calibri" w:eastAsia="Calibri" w:cs="Calibri"/>
          <w:b/>
          <w:bCs/>
          <w:sz w:val="22"/>
          <w:szCs w:val="22"/>
        </w:rPr>
      </w:pPr>
      <w:r>
        <w:rPr>
          <w:rFonts w:ascii="Calibri" w:hAnsi="Calibri" w:eastAsia="Calibri" w:cs="Calibri"/>
          <w:b/>
          <w:bCs/>
          <w:sz w:val="22"/>
          <w:szCs w:val="22"/>
        </w:rPr>
        <w:t>Transferencias de datos a terceros países</w:t>
      </w:r>
    </w:p>
    <w:p w14:paraId="4FECCCD7">
      <w:pPr>
        <w:pBdr>
          <w:top w:val="single" w:color="auto" w:sz="6" w:space="5"/>
          <w:left w:val="single" w:color="auto" w:sz="6" w:space="5"/>
          <w:bottom w:val="single" w:color="auto" w:sz="6" w:space="5"/>
          <w:right w:val="single" w:color="auto" w:sz="6" w:space="5"/>
        </w:pBdr>
        <w:jc w:val="both"/>
      </w:pPr>
    </w:p>
    <w:p w14:paraId="56FA72C4">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 xml:space="preserve"> En caso de que nos dé su consentimiento para la toma y publicación de sus imágenes, con ocasión de la comunicación a través de las RRSS (Facebook, Twitter y LinkedIn), se podrá producir una Transferencia Internacional de sus datos a EE.UU. o a cualquier otro país en el que sus subencargados mantengan operaciones. Estas transferencias se realizarán mediante cláusulas contractuales tipo y garantías alternativas. Puede obtener más información a través de: https://es-es.facebook.com/privacy/explanation, https://privacy.twitter.com/en/for-our-partners/global-dpa y https://es.linkedin.com/legal/l/dpa. </w:t>
      </w:r>
    </w:p>
    <w:p w14:paraId="6111A297">
      <w:pPr>
        <w:pBdr>
          <w:top w:val="single" w:color="auto" w:sz="6" w:space="5"/>
          <w:left w:val="single" w:color="auto" w:sz="6" w:space="5"/>
          <w:bottom w:val="single" w:color="auto" w:sz="6" w:space="5"/>
          <w:right w:val="single" w:color="auto" w:sz="6" w:space="5"/>
        </w:pBdr>
        <w:jc w:val="both"/>
      </w:pPr>
    </w:p>
    <w:p w14:paraId="7C976F71">
      <w:pPr>
        <w:pBdr>
          <w:top w:val="single" w:color="auto" w:sz="6" w:space="5"/>
          <w:left w:val="single" w:color="auto" w:sz="6" w:space="5"/>
          <w:bottom w:val="single" w:color="auto" w:sz="6" w:space="5"/>
          <w:right w:val="single" w:color="auto" w:sz="6" w:space="5"/>
        </w:pBdr>
        <w:jc w:val="both"/>
      </w:pPr>
      <w:r>
        <w:rPr>
          <w:rFonts w:ascii="Calibri" w:hAnsi="Calibri" w:eastAsia="Calibri" w:cs="Calibri"/>
          <w:b/>
          <w:bCs/>
          <w:sz w:val="22"/>
          <w:szCs w:val="22"/>
        </w:rPr>
        <w:t>Derechos de los interesados</w:t>
      </w:r>
    </w:p>
    <w:p w14:paraId="589B342A">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 xml:space="preserve">    - Acceso: derecho a obtener confirmación sobre si estamos tratando datos personales suyos o no, a saber, cuáles son, para que se usan, cuanto tiempo se van a guardar, el origen de los mismos y si se han comunicado o se van a comunicar a un tercero.</w:t>
      </w:r>
    </w:p>
    <w:p w14:paraId="552D21AC">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 xml:space="preserve">    - Rectificación: derecho a solicitar la rectificación de los datos inexactos y a que se completen los datos personales incompletos.</w:t>
      </w:r>
    </w:p>
    <w:p w14:paraId="3F71AB56">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 xml:space="preserve">    - Supresión: derecho a solicitar la supresión de los datos de carácter personal cuando sean inadecuados, excesivos o ya no sean necesarios para los fines para los que fueron recogidos, incluido el derecho al olvido. </w:t>
      </w:r>
    </w:p>
    <w:p w14:paraId="06C6D2A5">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 xml:space="preserve">    - Oposición: derecho a oponerse, en determinadas circunstancias, a que se realice el tratamiento de sus datos personales o a solicitar que se cese en el tratamiento.</w:t>
      </w:r>
    </w:p>
    <w:p w14:paraId="148BB399">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 xml:space="preserve">    - Limitación del Tratamiento: derecho a solicitar, en las circunstancias establecidas legalmente, que no se traten sus datos más allá de la mera conservación de los mismos. </w:t>
      </w:r>
    </w:p>
    <w:p w14:paraId="4E75BC23">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 xml:space="preserve">   - Portabilidad: derecho a recibir los datos de carácter personal en un formato estructurado, de uso común y lectura mecánica, y poder transmitirlos a otro responsable, siempre que sea técnicamente posible.</w:t>
      </w:r>
    </w:p>
    <w:p w14:paraId="15BF7677">
      <w:pPr>
        <w:pBdr>
          <w:top w:val="single" w:color="auto" w:sz="6" w:space="5"/>
          <w:left w:val="single" w:color="auto" w:sz="6" w:space="5"/>
          <w:bottom w:val="single" w:color="auto" w:sz="6" w:space="5"/>
          <w:right w:val="single" w:color="auto" w:sz="6" w:space="5"/>
        </w:pBdr>
        <w:jc w:val="both"/>
        <w:rPr>
          <w:rFonts w:ascii="Calibri" w:hAnsi="Calibri" w:eastAsia="Calibri" w:cs="Calibri"/>
          <w:sz w:val="22"/>
          <w:szCs w:val="22"/>
        </w:rPr>
      </w:pPr>
      <w:r>
        <w:rPr>
          <w:rFonts w:ascii="Calibri" w:hAnsi="Calibri" w:eastAsia="Calibri" w:cs="Calibri"/>
          <w:sz w:val="22"/>
          <w:szCs w:val="22"/>
        </w:rPr>
        <w:t xml:space="preserve">   - Derecho a retirar el consentimiento: en caso de que la base de legitimación para el tratamiento de sus datos sea su consentimiento, tiene derecho a retirarlo en cualquier momento. Si lo hace no se verán afectados los tratamientos de datos que se hayan podido realizar con anterioridad.</w:t>
      </w:r>
    </w:p>
    <w:p w14:paraId="33CE39AE">
      <w:pPr>
        <w:pBdr>
          <w:top w:val="single" w:color="auto" w:sz="6" w:space="5"/>
          <w:left w:val="single" w:color="auto" w:sz="6" w:space="5"/>
          <w:bottom w:val="single" w:color="auto" w:sz="6" w:space="5"/>
          <w:right w:val="single" w:color="auto" w:sz="6" w:space="5"/>
        </w:pBdr>
        <w:jc w:val="both"/>
        <w:rPr>
          <w:rFonts w:ascii="Calibri" w:hAnsi="Calibri" w:eastAsia="Calibri" w:cs="Calibri"/>
          <w:sz w:val="22"/>
          <w:szCs w:val="22"/>
        </w:rPr>
      </w:pPr>
    </w:p>
    <w:p w14:paraId="33CAF99C">
      <w:pPr>
        <w:pBdr>
          <w:top w:val="single" w:color="auto" w:sz="6" w:space="5"/>
          <w:left w:val="single" w:color="auto" w:sz="6" w:space="5"/>
          <w:bottom w:val="single" w:color="auto" w:sz="6" w:space="5"/>
          <w:right w:val="single" w:color="auto" w:sz="6" w:space="5"/>
        </w:pBdr>
        <w:jc w:val="both"/>
      </w:pPr>
    </w:p>
    <w:p w14:paraId="6D306E59">
      <w:pPr>
        <w:pBdr>
          <w:top w:val="single" w:color="auto" w:sz="6" w:space="5"/>
          <w:left w:val="single" w:color="auto" w:sz="6" w:space="5"/>
          <w:bottom w:val="single" w:color="auto" w:sz="6" w:space="5"/>
          <w:right w:val="single" w:color="auto" w:sz="6" w:space="5"/>
        </w:pBdr>
        <w:jc w:val="both"/>
      </w:pPr>
    </w:p>
    <w:p w14:paraId="7606323B">
      <w:pPr>
        <w:pBdr>
          <w:top w:val="single" w:color="auto" w:sz="6" w:space="5"/>
          <w:left w:val="single" w:color="auto" w:sz="6" w:space="5"/>
          <w:bottom w:val="single" w:color="auto" w:sz="6" w:space="5"/>
          <w:right w:val="single" w:color="auto" w:sz="6" w:space="5"/>
        </w:pBdr>
        <w:jc w:val="both"/>
      </w:pPr>
      <w:r>
        <w:rPr>
          <w:rFonts w:ascii="Calibri" w:hAnsi="Calibri" w:eastAsia="Calibri" w:cs="Calibri"/>
          <w:b/>
          <w:bCs/>
          <w:sz w:val="22"/>
          <w:szCs w:val="22"/>
        </w:rPr>
        <w:t>Ejercicio de los derechos</w:t>
      </w:r>
    </w:p>
    <w:p w14:paraId="66C202D5">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 xml:space="preserve">El ejercicio de derechos deberá efectuarse por escrito, dirigiéndose a Rua Fernando III El Santo, 13, 1º A, 15701 SANTIAGO DE COMPOSTELA (A CORUÑA) o al correo electrónico </w:t>
      </w:r>
      <w:r>
        <w:fldChar w:fldCharType="begin"/>
      </w:r>
      <w:r>
        <w:instrText xml:space="preserve"> HYPERLINK "mailto:info@gradiva.eu" </w:instrText>
      </w:r>
      <w:r>
        <w:fldChar w:fldCharType="separate"/>
      </w:r>
      <w:r>
        <w:rPr>
          <w:rStyle w:val="7"/>
          <w:rFonts w:ascii="Calibri" w:hAnsi="Calibri" w:eastAsia="Calibri" w:cs="Calibri"/>
          <w:sz w:val="22"/>
          <w:szCs w:val="22"/>
        </w:rPr>
        <w:t>info@gradiva.eu</w:t>
      </w:r>
      <w:r>
        <w:rPr>
          <w:rStyle w:val="7"/>
          <w:rFonts w:ascii="Calibri" w:hAnsi="Calibri" w:eastAsia="Calibri" w:cs="Calibri"/>
          <w:sz w:val="22"/>
          <w:szCs w:val="22"/>
        </w:rPr>
        <w:fldChar w:fldCharType="end"/>
      </w:r>
      <w:r>
        <w:rPr>
          <w:rFonts w:ascii="Calibri" w:hAnsi="Calibri" w:eastAsia="Calibri" w:cs="Calibri"/>
          <w:sz w:val="22"/>
          <w:szCs w:val="22"/>
        </w:rPr>
        <w:t>. ASOCIACION DE PSICOANALISIS APLICADO (GRADIVA) pone a su disposición modelos para la realización del ejercicio de derechos que pueden obtenerse en la dirección o a través del correo electrónico indicado anteriormente. Para más información: www.agpd.es.</w:t>
      </w:r>
    </w:p>
    <w:p w14:paraId="3BF399E5">
      <w:pPr>
        <w:pBdr>
          <w:top w:val="single" w:color="auto" w:sz="6" w:space="5"/>
          <w:left w:val="single" w:color="auto" w:sz="6" w:space="5"/>
          <w:bottom w:val="single" w:color="auto" w:sz="6" w:space="5"/>
          <w:right w:val="single" w:color="auto" w:sz="6" w:space="5"/>
        </w:pBdr>
        <w:jc w:val="both"/>
      </w:pPr>
    </w:p>
    <w:p w14:paraId="0B63AAFB">
      <w:pPr>
        <w:pBdr>
          <w:top w:val="single" w:color="auto" w:sz="6" w:space="5"/>
          <w:left w:val="single" w:color="auto" w:sz="6" w:space="5"/>
          <w:bottom w:val="single" w:color="auto" w:sz="6" w:space="5"/>
          <w:right w:val="single" w:color="auto" w:sz="6" w:space="5"/>
        </w:pBdr>
        <w:jc w:val="both"/>
      </w:pPr>
      <w:r>
        <w:rPr>
          <w:rFonts w:ascii="Calibri" w:hAnsi="Calibri" w:eastAsia="Calibri" w:cs="Calibri"/>
          <w:b/>
          <w:bCs/>
          <w:sz w:val="22"/>
          <w:szCs w:val="22"/>
        </w:rPr>
        <w:t>Derecho de reclamación ante la Autoridad de Control</w:t>
      </w:r>
    </w:p>
    <w:p w14:paraId="7392C924">
      <w:pPr>
        <w:pBdr>
          <w:top w:val="single" w:color="auto" w:sz="6" w:space="5"/>
          <w:left w:val="single" w:color="auto" w:sz="6" w:space="5"/>
          <w:bottom w:val="single" w:color="auto" w:sz="6" w:space="5"/>
          <w:right w:val="single" w:color="auto" w:sz="6" w:space="5"/>
        </w:pBdr>
        <w:jc w:val="both"/>
        <w:rPr>
          <w:rFonts w:ascii="Calibri" w:hAnsi="Calibri" w:eastAsia="Calibri" w:cs="Calibri"/>
          <w:sz w:val="22"/>
          <w:szCs w:val="22"/>
        </w:rPr>
      </w:pPr>
    </w:p>
    <w:p w14:paraId="09A308EC">
      <w:pPr>
        <w:pBdr>
          <w:top w:val="single" w:color="auto" w:sz="6" w:space="5"/>
          <w:left w:val="single" w:color="auto" w:sz="6" w:space="5"/>
          <w:bottom w:val="single" w:color="auto" w:sz="6" w:space="5"/>
          <w:right w:val="single" w:color="auto" w:sz="6" w:space="5"/>
        </w:pBdr>
        <w:jc w:val="both"/>
        <w:rPr>
          <w:rFonts w:ascii="Calibri" w:hAnsi="Calibri" w:eastAsia="Calibri" w:cs="Calibri"/>
          <w:sz w:val="22"/>
          <w:szCs w:val="22"/>
        </w:rPr>
      </w:pPr>
      <w:r>
        <w:rPr>
          <w:rFonts w:ascii="Calibri" w:hAnsi="Calibri" w:eastAsia="Calibri" w:cs="Calibri"/>
          <w:sz w:val="22"/>
          <w:szCs w:val="22"/>
        </w:rPr>
        <w:t>En el caso de que no se hayan respetado sus derechos puede presentar una reclamación dirigiéndose por escrito a la Agencia Española de Protección de Datos sita en la calle Jorge Juan, 6-28001-Madrid o utilizar la sede electrónica: https://sedeagpd.gob.es. En ambos casos, deberá acompañar la documentación pertinente.</w:t>
      </w:r>
    </w:p>
    <w:p w14:paraId="5A9EED7B">
      <w:pPr>
        <w:pBdr>
          <w:top w:val="single" w:color="auto" w:sz="6" w:space="5"/>
          <w:left w:val="single" w:color="auto" w:sz="6" w:space="5"/>
          <w:bottom w:val="single" w:color="auto" w:sz="6" w:space="5"/>
          <w:right w:val="single" w:color="auto" w:sz="6" w:space="5"/>
        </w:pBdr>
        <w:jc w:val="both"/>
      </w:pPr>
    </w:p>
    <w:p w14:paraId="48BD5568">
      <w:pPr>
        <w:rPr>
          <w:rFonts w:ascii="Arial" w:hAnsi="Arial" w:cs="Arial"/>
          <w:bCs/>
          <w:sz w:val="16"/>
          <w:szCs w:val="16"/>
        </w:rPr>
      </w:pPr>
    </w:p>
    <w:sectPr>
      <w:pgSz w:w="11906" w:h="16838"/>
      <w:pgMar w:top="720" w:right="720" w:bottom="720" w:left="720"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Georgia">
    <w:panose1 w:val="02040502050405020303"/>
    <w:charset w:val="00"/>
    <w:family w:val="auto"/>
    <w:pitch w:val="default"/>
    <w:sig w:usb0="00000287" w:usb1="00000000"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ED2"/>
    <w:rsid w:val="00030CCF"/>
    <w:rsid w:val="00047B13"/>
    <w:rsid w:val="0010741A"/>
    <w:rsid w:val="001B675F"/>
    <w:rsid w:val="001E6FC5"/>
    <w:rsid w:val="00257B81"/>
    <w:rsid w:val="002665EF"/>
    <w:rsid w:val="002F48DD"/>
    <w:rsid w:val="00311CFB"/>
    <w:rsid w:val="00367DFA"/>
    <w:rsid w:val="003913F7"/>
    <w:rsid w:val="0045095B"/>
    <w:rsid w:val="004739CF"/>
    <w:rsid w:val="00501468"/>
    <w:rsid w:val="00537921"/>
    <w:rsid w:val="005838CB"/>
    <w:rsid w:val="00586B66"/>
    <w:rsid w:val="005A3851"/>
    <w:rsid w:val="00646E05"/>
    <w:rsid w:val="006F42CA"/>
    <w:rsid w:val="00722FA0"/>
    <w:rsid w:val="00735AD1"/>
    <w:rsid w:val="007657E8"/>
    <w:rsid w:val="007B644B"/>
    <w:rsid w:val="007C19FB"/>
    <w:rsid w:val="00892212"/>
    <w:rsid w:val="008B3D9E"/>
    <w:rsid w:val="009367A3"/>
    <w:rsid w:val="009845A6"/>
    <w:rsid w:val="009A6ED2"/>
    <w:rsid w:val="009D43BF"/>
    <w:rsid w:val="00A5722C"/>
    <w:rsid w:val="00C05B4A"/>
    <w:rsid w:val="00C14FA5"/>
    <w:rsid w:val="00C23AFE"/>
    <w:rsid w:val="00C5736B"/>
    <w:rsid w:val="00C62613"/>
    <w:rsid w:val="00C74506"/>
    <w:rsid w:val="00CC2A39"/>
    <w:rsid w:val="00CE2476"/>
    <w:rsid w:val="00D05242"/>
    <w:rsid w:val="00F5651D"/>
    <w:rsid w:val="139270D1"/>
    <w:rsid w:val="275C0B95"/>
    <w:rsid w:val="27972B6F"/>
    <w:rsid w:val="426623FD"/>
    <w:rsid w:val="653763B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nhideWhenUsed="0" w:uiPriority="99" w:semiHidden="0"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s-ES" w:eastAsia="es-ES" w:bidi="ar-SA"/>
    </w:rPr>
  </w:style>
  <w:style w:type="paragraph" w:styleId="2">
    <w:name w:val="heading 1"/>
    <w:basedOn w:val="1"/>
    <w:next w:val="1"/>
    <w:link w:val="12"/>
    <w:qFormat/>
    <w:uiPriority w:val="0"/>
    <w:pPr>
      <w:keepNext/>
      <w:jc w:val="both"/>
      <w:outlineLvl w:val="0"/>
    </w:pPr>
    <w:rPr>
      <w:rFonts w:eastAsia="Arial Unicode MS"/>
      <w:b/>
      <w:bCs/>
      <w:sz w:val="16"/>
    </w:rPr>
  </w:style>
  <w:style w:type="paragraph" w:styleId="3">
    <w:name w:val="heading 6"/>
    <w:basedOn w:val="1"/>
    <w:next w:val="1"/>
    <w:link w:val="13"/>
    <w:qFormat/>
    <w:uiPriority w:val="0"/>
    <w:pPr>
      <w:keepNext/>
      <w:jc w:val="both"/>
      <w:outlineLvl w:val="5"/>
    </w:pPr>
    <w:rPr>
      <w:rFonts w:eastAsia="Arial Unicode MS"/>
      <w:i/>
      <w:iCs/>
      <w:sz w:val="16"/>
    </w:rPr>
  </w:style>
  <w:style w:type="paragraph" w:styleId="4">
    <w:name w:val="heading 7"/>
    <w:basedOn w:val="1"/>
    <w:next w:val="1"/>
    <w:link w:val="14"/>
    <w:qFormat/>
    <w:uiPriority w:val="0"/>
    <w:pPr>
      <w:keepNext/>
      <w:outlineLvl w:val="6"/>
    </w:pPr>
    <w:rPr>
      <w:i/>
      <w:iCs/>
      <w:sz w:val="16"/>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Hyperlink"/>
    <w:unhideWhenUsed/>
    <w:qFormat/>
    <w:uiPriority w:val="99"/>
    <w:rPr>
      <w:color w:val="0563C1"/>
      <w:u w:val="single"/>
    </w:rPr>
  </w:style>
  <w:style w:type="paragraph" w:styleId="8">
    <w:name w:val="header"/>
    <w:basedOn w:val="1"/>
    <w:link w:val="15"/>
    <w:unhideWhenUsed/>
    <w:uiPriority w:val="99"/>
    <w:pPr>
      <w:tabs>
        <w:tab w:val="center" w:pos="4252"/>
        <w:tab w:val="right" w:pos="8504"/>
      </w:tabs>
    </w:pPr>
  </w:style>
  <w:style w:type="paragraph" w:styleId="9">
    <w:name w:val="Normal (Web)"/>
    <w:semiHidden/>
    <w:unhideWhenUsed/>
    <w:uiPriority w:val="99"/>
    <w:pPr>
      <w:spacing w:before="0" w:beforeAutospacing="1" w:after="0" w:afterAutospacing="1"/>
      <w:ind w:left="0" w:right="0"/>
      <w:jc w:val="left"/>
    </w:pPr>
    <w:rPr>
      <w:kern w:val="0"/>
      <w:sz w:val="24"/>
      <w:szCs w:val="24"/>
      <w:lang w:val="en-US" w:eastAsia="zh-CN" w:bidi="ar"/>
    </w:rPr>
  </w:style>
  <w:style w:type="paragraph" w:styleId="10">
    <w:name w:val="footer"/>
    <w:basedOn w:val="1"/>
    <w:link w:val="16"/>
    <w:unhideWhenUsed/>
    <w:uiPriority w:val="99"/>
    <w:pPr>
      <w:tabs>
        <w:tab w:val="center" w:pos="4252"/>
        <w:tab w:val="right" w:pos="8504"/>
      </w:tabs>
    </w:pPr>
  </w:style>
  <w:style w:type="table" w:styleId="11">
    <w:name w:val="Table Grid"/>
    <w:basedOn w:val="6"/>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Título 1 Car"/>
    <w:basedOn w:val="5"/>
    <w:link w:val="2"/>
    <w:uiPriority w:val="0"/>
    <w:rPr>
      <w:rFonts w:ascii="Times New Roman" w:hAnsi="Times New Roman" w:eastAsia="Arial Unicode MS" w:cs="Times New Roman"/>
      <w:b/>
      <w:bCs/>
      <w:sz w:val="16"/>
      <w:szCs w:val="24"/>
      <w:lang w:eastAsia="es-ES"/>
    </w:rPr>
  </w:style>
  <w:style w:type="character" w:customStyle="1" w:styleId="13">
    <w:name w:val="Título 6 Car"/>
    <w:basedOn w:val="5"/>
    <w:link w:val="3"/>
    <w:uiPriority w:val="0"/>
    <w:rPr>
      <w:rFonts w:ascii="Times New Roman" w:hAnsi="Times New Roman" w:eastAsia="Arial Unicode MS" w:cs="Times New Roman"/>
      <w:i/>
      <w:iCs/>
      <w:sz w:val="16"/>
      <w:szCs w:val="24"/>
      <w:lang w:eastAsia="es-ES"/>
    </w:rPr>
  </w:style>
  <w:style w:type="character" w:customStyle="1" w:styleId="14">
    <w:name w:val="Título 7 Car"/>
    <w:basedOn w:val="5"/>
    <w:link w:val="4"/>
    <w:uiPriority w:val="0"/>
    <w:rPr>
      <w:rFonts w:ascii="Times New Roman" w:hAnsi="Times New Roman" w:eastAsia="Times New Roman" w:cs="Times New Roman"/>
      <w:i/>
      <w:iCs/>
      <w:sz w:val="16"/>
      <w:szCs w:val="24"/>
      <w:lang w:eastAsia="es-ES"/>
    </w:rPr>
  </w:style>
  <w:style w:type="character" w:customStyle="1" w:styleId="15">
    <w:name w:val="Encabezado Car"/>
    <w:basedOn w:val="5"/>
    <w:link w:val="8"/>
    <w:qFormat/>
    <w:uiPriority w:val="99"/>
    <w:rPr>
      <w:rFonts w:ascii="Times New Roman" w:hAnsi="Times New Roman" w:eastAsia="Times New Roman" w:cs="Times New Roman"/>
      <w:sz w:val="24"/>
      <w:szCs w:val="24"/>
      <w:lang w:eastAsia="es-ES"/>
    </w:rPr>
  </w:style>
  <w:style w:type="character" w:customStyle="1" w:styleId="16">
    <w:name w:val="Pie de página Car"/>
    <w:basedOn w:val="5"/>
    <w:link w:val="10"/>
    <w:uiPriority w:val="99"/>
    <w:rPr>
      <w:rFonts w:ascii="Times New Roman" w:hAnsi="Times New Roman" w:eastAsia="Times New Roman" w:cs="Times New Roman"/>
      <w:sz w:val="24"/>
      <w:szCs w:val="24"/>
      <w:lang w:eastAsia="es-E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6"/>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Company>
  <Pages>5</Pages>
  <Words>196</Words>
  <Characters>1079</Characters>
  <Lines>8</Lines>
  <Paragraphs>2</Paragraphs>
  <TotalTime>17</TotalTime>
  <ScaleCrop>false</ScaleCrop>
  <LinksUpToDate>false</LinksUpToDate>
  <CharactersWithSpaces>1273</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2022-02-10T19:41:00Z</dcterms:created>
  <dc:creator>wile.e.coyote</dc:creator>
  <cp:lastModifiedBy>Walter Perez</cp:lastModifiedBy>
  <dcterms:modified xsi:type="dcterms:W3CDTF">2025-10-04T09:34:27Z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3082-12.2.0.20326</vt:lpwstr>
  </property>
  <property fmtid="{D5CDD505-2E9C-101B-9397-08002B2CF9AE}" pid="3" name="ICV">
    <vt:lpwstr>00B657D14DF04EC18C6D3B778E932240_13</vt:lpwstr>
  </property>
</Properties>
</file>